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54" w:rsidRDefault="00BB7042" w:rsidP="00722654">
      <w:pPr>
        <w:tabs>
          <w:tab w:val="left" w:pos="7619"/>
        </w:tabs>
        <w:spacing w:after="60" w:line="240" w:lineRule="auto"/>
        <w:ind w:left="360" w:hanging="360"/>
        <w:jc w:val="center"/>
        <w:rPr>
          <w:rFonts w:ascii="Arial" w:hAnsi="Arial" w:cs="Arial"/>
          <w:sz w:val="24"/>
          <w:szCs w:val="24"/>
          <w:lang w:val="de-DE"/>
        </w:rPr>
      </w:pPr>
      <w:r>
        <w:rPr>
          <w:rFonts w:ascii="Arial" w:hAnsi="Arial" w:cs="Arial"/>
          <w:b/>
          <w:sz w:val="28"/>
          <w:szCs w:val="24"/>
          <w:lang w:val="de-DE"/>
        </w:rPr>
        <w:t>Friedrich Barba</w:t>
      </w:r>
      <w:r w:rsidR="00722654" w:rsidRPr="00111137">
        <w:rPr>
          <w:rFonts w:ascii="Arial" w:hAnsi="Arial" w:cs="Arial"/>
          <w:b/>
          <w:sz w:val="28"/>
          <w:szCs w:val="24"/>
          <w:lang w:val="de-DE"/>
        </w:rPr>
        <w:t>ro</w:t>
      </w:r>
      <w:r w:rsidR="0098762B">
        <w:rPr>
          <w:rFonts w:ascii="Arial" w:hAnsi="Arial" w:cs="Arial"/>
          <w:b/>
          <w:sz w:val="28"/>
          <w:szCs w:val="24"/>
          <w:lang w:val="de-DE"/>
        </w:rPr>
        <w:t>s</w:t>
      </w:r>
      <w:r w:rsidR="00722654" w:rsidRPr="00111137">
        <w:rPr>
          <w:rFonts w:ascii="Arial" w:hAnsi="Arial" w:cs="Arial"/>
          <w:b/>
          <w:sz w:val="28"/>
          <w:szCs w:val="24"/>
          <w:lang w:val="de-DE"/>
        </w:rPr>
        <w:t>sa</w:t>
      </w:r>
      <w:r w:rsidR="00722654">
        <w:rPr>
          <w:rFonts w:ascii="Arial" w:hAnsi="Arial" w:cs="Arial"/>
          <w:b/>
          <w:sz w:val="28"/>
          <w:szCs w:val="24"/>
          <w:lang w:val="de-DE"/>
        </w:rPr>
        <w:t xml:space="preserve"> - Untertitel von Video</w:t>
      </w:r>
      <w:r w:rsidR="00722654" w:rsidRPr="00DF724E">
        <w:rPr>
          <w:rFonts w:ascii="Arial" w:hAnsi="Arial" w:cs="Arial"/>
          <w:sz w:val="24"/>
          <w:szCs w:val="24"/>
          <w:lang w:val="de-DE"/>
        </w:rPr>
        <w:t xml:space="preserve"> </w:t>
      </w:r>
    </w:p>
    <w:p w:rsidR="00722654" w:rsidRPr="00DF724E" w:rsidRDefault="00722654" w:rsidP="00722654">
      <w:pPr>
        <w:tabs>
          <w:tab w:val="left" w:pos="7619"/>
        </w:tabs>
        <w:spacing w:after="60" w:line="240" w:lineRule="auto"/>
        <w:ind w:left="360" w:hanging="360"/>
        <w:jc w:val="center"/>
        <w:rPr>
          <w:rFonts w:ascii="Arial" w:hAnsi="Arial" w:cs="Arial"/>
          <w:i/>
          <w:sz w:val="24"/>
          <w:szCs w:val="24"/>
          <w:lang w:val="de-DE"/>
        </w:rPr>
      </w:pPr>
      <w:r w:rsidRPr="00DF724E">
        <w:rPr>
          <w:rFonts w:ascii="Arial" w:hAnsi="Arial" w:cs="Arial"/>
          <w:sz w:val="24"/>
          <w:szCs w:val="24"/>
          <w:lang w:val="de-DE"/>
        </w:rPr>
        <w:t>(</w:t>
      </w:r>
      <w:r w:rsidRPr="00DF724E">
        <w:rPr>
          <w:rFonts w:ascii="Arial" w:hAnsi="Arial" w:cs="Arial"/>
          <w:i/>
          <w:sz w:val="24"/>
          <w:szCs w:val="24"/>
          <w:lang w:val="de-DE"/>
        </w:rPr>
        <w:t>*häufiger verwendete Wörter und Wortkombinationen</w:t>
      </w:r>
      <w:r w:rsidRPr="00DF724E">
        <w:rPr>
          <w:rFonts w:ascii="Arial" w:hAnsi="Arial" w:cs="Arial"/>
          <w:sz w:val="24"/>
          <w:szCs w:val="24"/>
          <w:lang w:val="de-DE"/>
        </w:rPr>
        <w:t>)</w:t>
      </w:r>
    </w:p>
    <w:p w:rsidR="00A17C04" w:rsidRPr="00111137" w:rsidRDefault="00A17C04" w:rsidP="00404034">
      <w:pPr>
        <w:tabs>
          <w:tab w:val="left" w:pos="2564"/>
        </w:tabs>
        <w:spacing w:after="60" w:line="240" w:lineRule="auto"/>
        <w:ind w:left="360" w:hanging="360"/>
        <w:rPr>
          <w:rFonts w:ascii="Arial" w:hAnsi="Arial" w:cs="Arial"/>
          <w:sz w:val="24"/>
          <w:szCs w:val="24"/>
          <w:lang w:val="de-DE"/>
        </w:rPr>
      </w:pPr>
    </w:p>
    <w:p w:rsidR="00971646"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17C04" w:rsidRPr="00111137">
        <w:rPr>
          <w:rFonts w:ascii="Arial" w:hAnsi="Arial" w:cs="Arial"/>
          <w:sz w:val="24"/>
          <w:szCs w:val="24"/>
          <w:lang w:val="de-DE"/>
        </w:rPr>
        <w:t>herausfordern - to challenge</w:t>
      </w:r>
    </w:p>
    <w:p w:rsidR="00A17C04" w:rsidRPr="00111137" w:rsidRDefault="00A17C04"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mitregieren - to co-govern</w:t>
      </w:r>
    </w:p>
    <w:p w:rsidR="00A17C04" w:rsidRPr="00111137" w:rsidRDefault="00A17C04"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ebenbürtig - equal, on a par with</w:t>
      </w:r>
    </w:p>
    <w:p w:rsidR="00A17C0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17C04" w:rsidRPr="00111137">
        <w:rPr>
          <w:rFonts w:ascii="Arial" w:hAnsi="Arial" w:cs="Arial"/>
          <w:sz w:val="24"/>
          <w:szCs w:val="24"/>
          <w:lang w:val="de-DE"/>
        </w:rPr>
        <w:t>verdanken - to owe something to somebody</w:t>
      </w:r>
    </w:p>
    <w:p w:rsidR="00A17C0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17C04" w:rsidRPr="00111137">
        <w:rPr>
          <w:rFonts w:ascii="Arial" w:hAnsi="Arial" w:cs="Arial"/>
          <w:sz w:val="24"/>
          <w:szCs w:val="24"/>
          <w:lang w:val="de-DE"/>
        </w:rPr>
        <w:t>der Rang - rank</w:t>
      </w:r>
    </w:p>
    <w:p w:rsidR="00A17C0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17C04" w:rsidRPr="00111137">
        <w:rPr>
          <w:rFonts w:ascii="Arial" w:hAnsi="Arial" w:cs="Arial"/>
          <w:sz w:val="24"/>
          <w:szCs w:val="24"/>
          <w:lang w:val="de-DE"/>
        </w:rPr>
        <w:t>die Ausstrahlung - charisma (as used here</w:t>
      </w:r>
      <w:r w:rsidR="00E73309" w:rsidRPr="00111137">
        <w:rPr>
          <w:rFonts w:ascii="Arial" w:hAnsi="Arial" w:cs="Arial"/>
          <w:sz w:val="24"/>
          <w:szCs w:val="24"/>
          <w:lang w:val="de-DE"/>
        </w:rPr>
        <w:t>)</w:t>
      </w:r>
    </w:p>
    <w:p w:rsidR="00E73309"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E73309" w:rsidRPr="00111137">
        <w:rPr>
          <w:rFonts w:ascii="Arial" w:hAnsi="Arial" w:cs="Arial"/>
          <w:sz w:val="24"/>
          <w:szCs w:val="24"/>
          <w:lang w:val="de-DE"/>
        </w:rPr>
        <w:t>pflegen - to look after, care for, cultivate</w:t>
      </w:r>
    </w:p>
    <w:p w:rsidR="00E73309"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E73309" w:rsidRPr="00111137">
        <w:rPr>
          <w:rFonts w:ascii="Arial" w:hAnsi="Arial" w:cs="Arial"/>
          <w:sz w:val="24"/>
          <w:szCs w:val="24"/>
          <w:lang w:val="de-DE"/>
        </w:rPr>
        <w:t>gelten als</w:t>
      </w:r>
      <w:r w:rsidR="00404034" w:rsidRPr="00111137">
        <w:rPr>
          <w:rFonts w:ascii="Arial" w:hAnsi="Arial" w:cs="Arial"/>
          <w:sz w:val="24"/>
          <w:szCs w:val="24"/>
          <w:lang w:val="de-DE"/>
        </w:rPr>
        <w:t xml:space="preserve"> - to be regarded as</w:t>
      </w:r>
    </w:p>
    <w:p w:rsidR="00E73309" w:rsidRPr="00111137" w:rsidRDefault="00E73309"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einnehmbar</w:t>
      </w:r>
      <w:r w:rsidR="0075779E" w:rsidRPr="00111137">
        <w:rPr>
          <w:rFonts w:ascii="Arial" w:hAnsi="Arial" w:cs="Arial"/>
          <w:sz w:val="24"/>
          <w:szCs w:val="24"/>
          <w:lang w:val="de-DE"/>
        </w:rPr>
        <w:t xml:space="preserve"> - ingestible</w:t>
      </w:r>
    </w:p>
    <w:p w:rsidR="0075779E" w:rsidRPr="00111137" w:rsidRDefault="0000741B"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das Anlaufpunkt - port of call, a place where one can always turn to in an emergency</w:t>
      </w:r>
    </w:p>
    <w:p w:rsidR="0000741B" w:rsidRPr="00111137" w:rsidRDefault="0000741B"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die Verhältnisse (plural) - conditions (as used here)</w:t>
      </w:r>
    </w:p>
    <w:p w:rsidR="0000741B" w:rsidRPr="00111137" w:rsidRDefault="0000741B"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Saum - hem, fringe</w:t>
      </w:r>
    </w:p>
    <w:p w:rsidR="0000741B"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00741B" w:rsidRPr="00111137">
        <w:rPr>
          <w:rFonts w:ascii="Arial" w:hAnsi="Arial" w:cs="Arial"/>
          <w:sz w:val="24"/>
          <w:szCs w:val="24"/>
          <w:lang w:val="de-DE"/>
        </w:rPr>
        <w:t>errichten - to errect, put up, build</w:t>
      </w:r>
    </w:p>
    <w:p w:rsidR="0000741B" w:rsidRPr="00111137" w:rsidRDefault="00205AA1"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künden von - to tell of, bear witness to</w:t>
      </w:r>
    </w:p>
    <w:p w:rsidR="00205AA1" w:rsidRPr="00111137" w:rsidRDefault="00205AA1"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Gerichtssaal - courtroom</w:t>
      </w:r>
    </w:p>
    <w:p w:rsidR="00205AA1" w:rsidRPr="00111137" w:rsidRDefault="00205AA1"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Bauherr - builder, owner</w:t>
      </w:r>
      <w:r w:rsidR="00891281" w:rsidRPr="00111137">
        <w:rPr>
          <w:rFonts w:ascii="Arial" w:hAnsi="Arial" w:cs="Arial"/>
          <w:sz w:val="24"/>
          <w:szCs w:val="24"/>
          <w:lang w:val="de-DE"/>
        </w:rPr>
        <w:t>, client</w:t>
      </w:r>
    </w:p>
    <w:p w:rsidR="00964C14" w:rsidRPr="00111137" w:rsidRDefault="00964C14"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hinterlassen</w:t>
      </w:r>
      <w:r w:rsidR="00E73069" w:rsidRPr="00111137">
        <w:rPr>
          <w:rFonts w:ascii="Arial" w:hAnsi="Arial" w:cs="Arial"/>
          <w:sz w:val="24"/>
          <w:szCs w:val="24"/>
          <w:lang w:val="de-DE"/>
        </w:rPr>
        <w:t xml:space="preserve"> - to leave behind, bequeath</w:t>
      </w:r>
    </w:p>
    <w:p w:rsidR="00964C14" w:rsidRPr="00111137" w:rsidRDefault="00E73069"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 xml:space="preserve">die </w:t>
      </w:r>
      <w:r w:rsidR="00964C14" w:rsidRPr="00111137">
        <w:rPr>
          <w:rFonts w:ascii="Arial" w:hAnsi="Arial" w:cs="Arial"/>
          <w:sz w:val="24"/>
          <w:szCs w:val="24"/>
          <w:lang w:val="de-DE"/>
        </w:rPr>
        <w:t>Spure</w:t>
      </w:r>
      <w:r w:rsidRPr="00111137">
        <w:rPr>
          <w:rFonts w:ascii="Arial" w:hAnsi="Arial" w:cs="Arial"/>
          <w:sz w:val="24"/>
          <w:szCs w:val="24"/>
          <w:lang w:val="de-DE"/>
        </w:rPr>
        <w:t xml:space="preserve"> - traces</w:t>
      </w:r>
    </w:p>
    <w:p w:rsidR="00E73069" w:rsidRPr="00111137" w:rsidRDefault="00E73069"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 xml:space="preserve">das Wappentier - heraldic </w:t>
      </w:r>
      <w:r w:rsidR="00F665B6" w:rsidRPr="00111137">
        <w:rPr>
          <w:rFonts w:ascii="Arial" w:hAnsi="Arial" w:cs="Arial"/>
          <w:sz w:val="24"/>
          <w:szCs w:val="24"/>
          <w:lang w:val="de-DE"/>
        </w:rPr>
        <w:t>animal (here referring to an emblem)</w:t>
      </w:r>
    </w:p>
    <w:p w:rsidR="00F665B6" w:rsidRPr="00111137" w:rsidRDefault="00F665B6"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die Weltherrschaft - world domination</w:t>
      </w:r>
    </w:p>
    <w:p w:rsidR="00F665B6" w:rsidRPr="00111137" w:rsidRDefault="00F665B6"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Typ - type</w:t>
      </w:r>
    </w:p>
    <w:p w:rsidR="00F665B6"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F665B6" w:rsidRPr="00111137">
        <w:rPr>
          <w:rFonts w:ascii="Arial" w:hAnsi="Arial" w:cs="Arial"/>
          <w:sz w:val="24"/>
          <w:szCs w:val="24"/>
          <w:lang w:val="de-DE"/>
        </w:rPr>
        <w:t>der Untertan - subject (lower level person)</w:t>
      </w:r>
    </w:p>
    <w:p w:rsidR="00F665B6" w:rsidRPr="00111137" w:rsidRDefault="00F665B6"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die Pfalzhall - palace hall</w:t>
      </w:r>
    </w:p>
    <w:p w:rsidR="00F665B6" w:rsidRPr="00111137" w:rsidRDefault="00404034"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Recht s</w:t>
      </w:r>
      <w:r w:rsidR="00F665B6" w:rsidRPr="00111137">
        <w:rPr>
          <w:rFonts w:ascii="Arial" w:hAnsi="Arial" w:cs="Arial"/>
          <w:sz w:val="24"/>
          <w:szCs w:val="24"/>
          <w:lang w:val="de-DE"/>
        </w:rPr>
        <w:t>prechen - to administer justice</w:t>
      </w:r>
    </w:p>
    <w:p w:rsidR="00F665B6" w:rsidRPr="00111137" w:rsidRDefault="00A444E6"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Rang - quality, class (as used here)</w:t>
      </w:r>
    </w:p>
    <w:p w:rsidR="00A444E6"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444E6" w:rsidRPr="00111137">
        <w:rPr>
          <w:rFonts w:ascii="Arial" w:hAnsi="Arial" w:cs="Arial"/>
          <w:sz w:val="24"/>
          <w:szCs w:val="24"/>
          <w:lang w:val="de-DE"/>
        </w:rPr>
        <w:t xml:space="preserve">beherrschen - to </w:t>
      </w:r>
      <w:r w:rsidR="00404034" w:rsidRPr="00111137">
        <w:rPr>
          <w:rFonts w:ascii="Arial" w:hAnsi="Arial" w:cs="Arial"/>
          <w:sz w:val="24"/>
          <w:szCs w:val="24"/>
          <w:lang w:val="de-DE"/>
        </w:rPr>
        <w:t xml:space="preserve">rule, </w:t>
      </w:r>
      <w:r w:rsidR="00A444E6" w:rsidRPr="00111137">
        <w:rPr>
          <w:rFonts w:ascii="Arial" w:hAnsi="Arial" w:cs="Arial"/>
          <w:sz w:val="24"/>
          <w:szCs w:val="24"/>
          <w:lang w:val="de-DE"/>
        </w:rPr>
        <w:t>dominate</w:t>
      </w:r>
    </w:p>
    <w:p w:rsidR="00A444E6" w:rsidRPr="00111137" w:rsidRDefault="00A444E6"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Ohrenzeuge - earwitness</w:t>
      </w:r>
    </w:p>
    <w:p w:rsidR="00C258C4" w:rsidRPr="00111137" w:rsidRDefault="00C258C4"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Minnesänger - minstral</w:t>
      </w:r>
    </w:p>
    <w:p w:rsidR="00C258C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258C4" w:rsidRPr="00111137">
        <w:rPr>
          <w:rFonts w:ascii="Arial" w:hAnsi="Arial" w:cs="Arial"/>
          <w:sz w:val="24"/>
          <w:szCs w:val="24"/>
          <w:lang w:val="de-DE"/>
        </w:rPr>
        <w:t>preisen - to praise</w:t>
      </w:r>
    </w:p>
    <w:p w:rsidR="00A444E6"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444E6" w:rsidRPr="00111137">
        <w:rPr>
          <w:rFonts w:ascii="Arial" w:hAnsi="Arial" w:cs="Arial"/>
          <w:sz w:val="24"/>
          <w:szCs w:val="24"/>
          <w:lang w:val="de-DE"/>
        </w:rPr>
        <w:t>ehelich - marital, conjugal</w:t>
      </w:r>
    </w:p>
    <w:p w:rsidR="00A444E6" w:rsidRPr="00111137" w:rsidRDefault="00A444E6"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beischlafen - to sleep with</w:t>
      </w:r>
    </w:p>
    <w:p w:rsidR="00A444E6" w:rsidRPr="00111137" w:rsidRDefault="00C258C4"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Vollzug - consumation of marriage (as used here)</w:t>
      </w:r>
    </w:p>
    <w:p w:rsidR="00C258C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258C4" w:rsidRPr="00111137">
        <w:rPr>
          <w:rFonts w:ascii="Arial" w:hAnsi="Arial" w:cs="Arial"/>
          <w:sz w:val="24"/>
          <w:szCs w:val="24"/>
          <w:lang w:val="de-DE"/>
        </w:rPr>
        <w:t>bezeugen - to witness, bear witness, attest</w:t>
      </w:r>
    </w:p>
    <w:p w:rsidR="00C258C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258C4" w:rsidRPr="00111137">
        <w:rPr>
          <w:rFonts w:ascii="Arial" w:hAnsi="Arial" w:cs="Arial"/>
          <w:sz w:val="24"/>
          <w:szCs w:val="24"/>
          <w:lang w:val="de-DE"/>
        </w:rPr>
        <w:t>die Karte - map (as used here, also Landkarte)</w:t>
      </w:r>
    </w:p>
    <w:p w:rsidR="00250A9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250A9E" w:rsidRPr="00111137">
        <w:rPr>
          <w:rFonts w:ascii="Arial" w:hAnsi="Arial" w:cs="Arial"/>
          <w:sz w:val="24"/>
          <w:szCs w:val="24"/>
          <w:lang w:val="de-DE"/>
        </w:rPr>
        <w:t>der Durchmesser - diameter</w:t>
      </w:r>
    </w:p>
    <w:p w:rsidR="00250A9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lastRenderedPageBreak/>
        <w:t>*</w:t>
      </w:r>
      <w:r w:rsidR="00250A9E" w:rsidRPr="00111137">
        <w:rPr>
          <w:rFonts w:ascii="Arial" w:hAnsi="Arial" w:cs="Arial"/>
          <w:sz w:val="24"/>
          <w:szCs w:val="24"/>
          <w:lang w:val="de-DE"/>
        </w:rPr>
        <w:t>die Lehre - teaching, doctrine</w:t>
      </w:r>
    </w:p>
    <w:p w:rsidR="00250A9E" w:rsidRPr="00111137" w:rsidRDefault="00250A9E"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in Einklang bringen - to bring into line</w:t>
      </w:r>
    </w:p>
    <w:p w:rsidR="00250A9E" w:rsidRPr="00111137" w:rsidRDefault="00250A9E"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die Ebstorfer Weltkarte - a medieval map of the world made by Gervase of Ebstorf that is thought to have been completed some time in the 13th century</w:t>
      </w:r>
    </w:p>
    <w:p w:rsidR="00250A9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250A9E" w:rsidRPr="00111137">
        <w:rPr>
          <w:rFonts w:ascii="Arial" w:hAnsi="Arial" w:cs="Arial"/>
          <w:sz w:val="24"/>
          <w:szCs w:val="24"/>
          <w:lang w:val="de-DE"/>
        </w:rPr>
        <w:t>vollenden - to complete</w:t>
      </w:r>
    </w:p>
    <w:p w:rsidR="00117D32"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117D32" w:rsidRPr="00111137">
        <w:rPr>
          <w:rFonts w:ascii="Arial" w:hAnsi="Arial" w:cs="Arial"/>
          <w:sz w:val="24"/>
          <w:szCs w:val="24"/>
          <w:lang w:val="de-DE"/>
        </w:rPr>
        <w:t>von Angesicht zu Angesicht - face to face</w:t>
      </w:r>
    </w:p>
    <w:p w:rsidR="00117D32"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117D32" w:rsidRPr="00111137">
        <w:rPr>
          <w:rFonts w:ascii="Arial" w:hAnsi="Arial" w:cs="Arial"/>
          <w:sz w:val="24"/>
          <w:szCs w:val="24"/>
          <w:lang w:val="de-DE"/>
        </w:rPr>
        <w:t>zu Lebzeiten - during one's lifetime</w:t>
      </w:r>
    </w:p>
    <w:p w:rsidR="00250A9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250A9E" w:rsidRPr="00111137">
        <w:rPr>
          <w:rFonts w:ascii="Arial" w:hAnsi="Arial" w:cs="Arial"/>
          <w:sz w:val="24"/>
          <w:szCs w:val="24"/>
          <w:lang w:val="de-DE"/>
        </w:rPr>
        <w:t>der Stammsitz - ancestral home</w:t>
      </w:r>
    </w:p>
    <w:p w:rsidR="00250A9E" w:rsidRPr="00111137" w:rsidRDefault="00117D32"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anfertigen - to make</w:t>
      </w:r>
    </w:p>
    <w:p w:rsidR="00117D32"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117D32" w:rsidRPr="00111137">
        <w:rPr>
          <w:rFonts w:ascii="Arial" w:hAnsi="Arial" w:cs="Arial"/>
          <w:sz w:val="24"/>
          <w:szCs w:val="24"/>
          <w:lang w:val="de-DE"/>
        </w:rPr>
        <w:t>das Haupt - head</w:t>
      </w:r>
    </w:p>
    <w:p w:rsidR="00117D32"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117D32" w:rsidRPr="00111137">
        <w:rPr>
          <w:rFonts w:ascii="Arial" w:hAnsi="Arial" w:cs="Arial"/>
          <w:sz w:val="24"/>
          <w:szCs w:val="24"/>
          <w:lang w:val="de-DE"/>
        </w:rPr>
        <w:t>gründen auf - to base on</w:t>
      </w:r>
    </w:p>
    <w:p w:rsidR="00117D32" w:rsidRPr="00111137" w:rsidRDefault="00CA1C21"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das Stirnband - headband</w:t>
      </w:r>
    </w:p>
    <w:p w:rsidR="00CA1C21" w:rsidRPr="00111137" w:rsidRDefault="00CA1C21"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das Diadem - tiara</w:t>
      </w:r>
    </w:p>
    <w:p w:rsidR="00CA1C21"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A1C21" w:rsidRPr="00111137">
        <w:rPr>
          <w:rFonts w:ascii="Arial" w:hAnsi="Arial" w:cs="Arial"/>
          <w:sz w:val="24"/>
          <w:szCs w:val="24"/>
          <w:lang w:val="de-DE"/>
        </w:rPr>
        <w:t>das Sinnbild - symbol</w:t>
      </w:r>
    </w:p>
    <w:p w:rsidR="00CA1C21"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A1C21" w:rsidRPr="00111137">
        <w:rPr>
          <w:rFonts w:ascii="Arial" w:hAnsi="Arial" w:cs="Arial"/>
          <w:sz w:val="24"/>
          <w:szCs w:val="24"/>
          <w:lang w:val="de-DE"/>
        </w:rPr>
        <w:t>das Selbstbewusstsein - self-confidence</w:t>
      </w:r>
    </w:p>
    <w:p w:rsidR="00CA1C21"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A1C21" w:rsidRPr="00111137">
        <w:rPr>
          <w:rFonts w:ascii="Arial" w:hAnsi="Arial" w:cs="Arial"/>
          <w:sz w:val="24"/>
          <w:szCs w:val="24"/>
          <w:lang w:val="de-DE"/>
        </w:rPr>
        <w:t>die Gleichrangigkeit - equal status</w:t>
      </w:r>
    </w:p>
    <w:p w:rsidR="00CA1C21"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A1C21" w:rsidRPr="00111137">
        <w:rPr>
          <w:rFonts w:ascii="Arial" w:hAnsi="Arial" w:cs="Arial"/>
          <w:sz w:val="24"/>
          <w:szCs w:val="24"/>
          <w:lang w:val="de-DE"/>
        </w:rPr>
        <w:t>aufbrechen - to break out</w:t>
      </w:r>
    </w:p>
    <w:p w:rsidR="00CA1C21"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A1C21" w:rsidRPr="00111137">
        <w:rPr>
          <w:rFonts w:ascii="Arial" w:hAnsi="Arial" w:cs="Arial"/>
          <w:sz w:val="24"/>
          <w:szCs w:val="24"/>
          <w:lang w:val="de-DE"/>
        </w:rPr>
        <w:t>der Schauplatz - scene, setting, venue</w:t>
      </w:r>
    </w:p>
    <w:p w:rsidR="00CA1C21"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der Gesandter - envoy</w:t>
      </w:r>
    </w:p>
    <w:p w:rsidR="00D609F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die Überlieferung - tradition, custom</w:t>
      </w:r>
    </w:p>
    <w:p w:rsidR="00D609F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die Wohltat - benefit, favor, blessing</w:t>
      </w:r>
    </w:p>
    <w:p w:rsidR="00D609F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das Lehen - fief, fiefdom</w:t>
      </w:r>
    </w:p>
    <w:p w:rsidR="00D609F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 xml:space="preserve">im Sinn von - in the sense of </w:t>
      </w:r>
    </w:p>
    <w:p w:rsidR="00D609FE" w:rsidRPr="00111137" w:rsidRDefault="00D609FE"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die Leihgabe - loan</w:t>
      </w:r>
    </w:p>
    <w:p w:rsidR="00D609F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die Kaiserwürde - imperial dignity</w:t>
      </w:r>
    </w:p>
    <w:p w:rsidR="00D609F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einhalten - to stop</w:t>
      </w:r>
    </w:p>
    <w:p w:rsidR="00D609FE" w:rsidRPr="00111137" w:rsidRDefault="00D609FE"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Halt ein! - Stop!</w:t>
      </w:r>
    </w:p>
    <w:p w:rsidR="00D609FE" w:rsidRPr="00111137" w:rsidRDefault="00D609FE"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die Hure - whore</w:t>
      </w:r>
    </w:p>
    <w:p w:rsidR="00D609F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anmaßend - presumptuous</w:t>
      </w:r>
    </w:p>
    <w:p w:rsidR="00D609FE"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609FE" w:rsidRPr="00111137">
        <w:rPr>
          <w:rFonts w:ascii="Arial" w:hAnsi="Arial" w:cs="Arial"/>
          <w:sz w:val="24"/>
          <w:szCs w:val="24"/>
          <w:lang w:val="de-DE"/>
        </w:rPr>
        <w:t>der Segen - blessing</w:t>
      </w:r>
    </w:p>
    <w:p w:rsidR="00A80A9C" w:rsidRPr="00111137" w:rsidRDefault="00404034"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werden zu - to become, tu</w:t>
      </w:r>
      <w:r w:rsidR="00A80A9C" w:rsidRPr="00111137">
        <w:rPr>
          <w:rFonts w:ascii="Arial" w:hAnsi="Arial" w:cs="Arial"/>
          <w:sz w:val="24"/>
          <w:szCs w:val="24"/>
          <w:lang w:val="de-DE"/>
        </w:rPr>
        <w:t>rn into</w:t>
      </w:r>
    </w:p>
    <w:p w:rsidR="00A80A9C"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80A9C" w:rsidRPr="00111137">
        <w:rPr>
          <w:rFonts w:ascii="Arial" w:hAnsi="Arial" w:cs="Arial"/>
          <w:sz w:val="24"/>
          <w:szCs w:val="24"/>
          <w:lang w:val="de-DE"/>
        </w:rPr>
        <w:t>der Bestandteil - component, part</w:t>
      </w:r>
    </w:p>
    <w:p w:rsidR="00A80A9C" w:rsidRPr="00111137" w:rsidRDefault="00A80A9C"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sich bilden - to take shape (as used here)</w:t>
      </w:r>
    </w:p>
    <w:p w:rsidR="00A80A9C" w:rsidRPr="00111137" w:rsidRDefault="006C14C4"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sich widersetzen - to oppose, resist</w:t>
      </w:r>
    </w:p>
    <w:p w:rsidR="006C14C4" w:rsidRPr="00111137" w:rsidRDefault="006C14C4" w:rsidP="00404034">
      <w:pPr>
        <w:tabs>
          <w:tab w:val="left" w:pos="2564"/>
        </w:tabs>
        <w:spacing w:after="60" w:line="240" w:lineRule="auto"/>
        <w:ind w:left="360" w:hanging="360"/>
        <w:rPr>
          <w:rFonts w:ascii="Arial" w:hAnsi="Arial" w:cs="Arial"/>
          <w:sz w:val="24"/>
          <w:szCs w:val="24"/>
          <w:lang w:val="de-DE"/>
        </w:rPr>
      </w:pPr>
      <w:r w:rsidRPr="00111137">
        <w:rPr>
          <w:rStyle w:val="collressrc"/>
          <w:rFonts w:ascii="Arial" w:hAnsi="Arial" w:cs="Arial"/>
          <w:sz w:val="24"/>
          <w:szCs w:val="24"/>
          <w:lang w:val="de-DE"/>
        </w:rPr>
        <w:t>sich um etw</w:t>
      </w:r>
      <w:r w:rsidR="00533857">
        <w:rPr>
          <w:rStyle w:val="collressrc"/>
          <w:rFonts w:ascii="Arial" w:hAnsi="Arial" w:cs="Arial"/>
          <w:sz w:val="24"/>
          <w:szCs w:val="24"/>
          <w:lang w:val="de-DE"/>
        </w:rPr>
        <w:t>as</w:t>
      </w:r>
      <w:r w:rsidRPr="00111137">
        <w:rPr>
          <w:rStyle w:val="collressrc"/>
          <w:rFonts w:ascii="Arial" w:hAnsi="Arial" w:cs="Arial"/>
          <w:sz w:val="24"/>
          <w:szCs w:val="24"/>
          <w:lang w:val="de-DE"/>
        </w:rPr>
        <w:t xml:space="preserve"> betrogen sehen - to feel deprived of something ; to feel done out of something</w:t>
      </w:r>
    </w:p>
    <w:p w:rsidR="006C14C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6C14C4" w:rsidRPr="00111137">
        <w:rPr>
          <w:rFonts w:ascii="Arial" w:hAnsi="Arial" w:cs="Arial"/>
          <w:sz w:val="24"/>
          <w:szCs w:val="24"/>
          <w:lang w:val="de-DE"/>
        </w:rPr>
        <w:t>betrogen - betrayed, cheated</w:t>
      </w:r>
    </w:p>
    <w:p w:rsidR="006C14C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6C14C4" w:rsidRPr="00111137">
        <w:rPr>
          <w:rFonts w:ascii="Arial" w:hAnsi="Arial" w:cs="Arial"/>
          <w:sz w:val="24"/>
          <w:szCs w:val="24"/>
          <w:lang w:val="de-DE"/>
        </w:rPr>
        <w:t>die Abgabe - fee, tax</w:t>
      </w:r>
    </w:p>
    <w:p w:rsidR="006C14C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0760B7" w:rsidRPr="00111137">
        <w:rPr>
          <w:rFonts w:ascii="Arial" w:hAnsi="Arial" w:cs="Arial"/>
          <w:sz w:val="24"/>
          <w:szCs w:val="24"/>
          <w:lang w:val="de-DE"/>
        </w:rPr>
        <w:t>das Gefolge - entourage</w:t>
      </w:r>
    </w:p>
    <w:p w:rsidR="00F20A86" w:rsidRPr="00111137" w:rsidRDefault="00F20A86"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lastRenderedPageBreak/>
        <w:t>Mailand - Milan</w:t>
      </w:r>
    </w:p>
    <w:p w:rsidR="000760B7" w:rsidRPr="00111137" w:rsidRDefault="000760B7"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die Wechselfälle (plural) - vicissutudes, vagaries, ups and downs</w:t>
      </w:r>
    </w:p>
    <w:p w:rsidR="000760B7" w:rsidRPr="00111137" w:rsidRDefault="000760B7"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entgegensehen - to see somebody coming</w:t>
      </w:r>
    </w:p>
    <w:p w:rsidR="000760B7" w:rsidRPr="00111137" w:rsidRDefault="00F20A86"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einberufen - to call up</w:t>
      </w:r>
    </w:p>
    <w:p w:rsidR="006C14C4"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D331C" w:rsidRPr="00111137">
        <w:rPr>
          <w:rFonts w:ascii="Arial" w:hAnsi="Arial" w:cs="Arial"/>
          <w:sz w:val="24"/>
          <w:szCs w:val="24"/>
          <w:lang w:val="de-DE"/>
        </w:rPr>
        <w:t>tapfer - brave</w:t>
      </w:r>
    </w:p>
    <w:p w:rsidR="00AD331C"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D331C" w:rsidRPr="00111137">
        <w:rPr>
          <w:rFonts w:ascii="Arial" w:hAnsi="Arial" w:cs="Arial"/>
          <w:sz w:val="24"/>
          <w:szCs w:val="24"/>
          <w:lang w:val="de-DE"/>
        </w:rPr>
        <w:t>hochmütig - arrogant</w:t>
      </w:r>
    </w:p>
    <w:p w:rsidR="00AD331C" w:rsidRPr="00111137" w:rsidRDefault="00AD331C"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unterliegen - to be governed by, to be s</w:t>
      </w:r>
      <w:r w:rsidR="00533857">
        <w:rPr>
          <w:rFonts w:ascii="Arial" w:hAnsi="Arial" w:cs="Arial"/>
          <w:sz w:val="24"/>
          <w:szCs w:val="24"/>
          <w:lang w:val="de-DE"/>
        </w:rPr>
        <w:t>u</w:t>
      </w:r>
      <w:r w:rsidRPr="00111137">
        <w:rPr>
          <w:rFonts w:ascii="Arial" w:hAnsi="Arial" w:cs="Arial"/>
          <w:sz w:val="24"/>
          <w:szCs w:val="24"/>
          <w:lang w:val="de-DE"/>
        </w:rPr>
        <w:t>bject to</w:t>
      </w:r>
    </w:p>
    <w:p w:rsidR="00AD331C" w:rsidRPr="00111137" w:rsidRDefault="00AD331C"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erdulden - to endure, suffer</w:t>
      </w:r>
    </w:p>
    <w:p w:rsidR="00AD331C"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AD331C" w:rsidRPr="00111137">
        <w:rPr>
          <w:rFonts w:ascii="Arial" w:hAnsi="Arial" w:cs="Arial"/>
          <w:sz w:val="24"/>
          <w:szCs w:val="24"/>
          <w:lang w:val="de-DE"/>
        </w:rPr>
        <w:t>ertragen - to bear, endure</w:t>
      </w:r>
    </w:p>
    <w:p w:rsidR="00AD331C" w:rsidRPr="00111137" w:rsidRDefault="00AD331C"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der Aufmarsch - deployment</w:t>
      </w:r>
    </w:p>
    <w:p w:rsidR="00AD331C" w:rsidRPr="00111137" w:rsidRDefault="00AD331C" w:rsidP="00404034">
      <w:pPr>
        <w:tabs>
          <w:tab w:val="left" w:pos="2564"/>
        </w:tabs>
        <w:spacing w:after="60" w:line="240" w:lineRule="auto"/>
        <w:ind w:left="360" w:hanging="360"/>
        <w:rPr>
          <w:rFonts w:ascii="Arial" w:hAnsi="Arial" w:cs="Arial"/>
          <w:sz w:val="24"/>
          <w:szCs w:val="24"/>
          <w:lang w:val="de-DE"/>
        </w:rPr>
      </w:pPr>
      <w:r w:rsidRPr="00111137">
        <w:rPr>
          <w:rFonts w:ascii="Arial" w:hAnsi="Arial" w:cs="Arial"/>
          <w:sz w:val="24"/>
          <w:szCs w:val="24"/>
          <w:lang w:val="de-DE"/>
        </w:rPr>
        <w:t>hervorrufen - to arouse, cause</w:t>
      </w:r>
    </w:p>
    <w:p w:rsidR="00AD331C"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C1201C" w:rsidRPr="00111137">
        <w:rPr>
          <w:rFonts w:ascii="Arial" w:hAnsi="Arial" w:cs="Arial"/>
          <w:sz w:val="24"/>
          <w:szCs w:val="24"/>
          <w:lang w:val="de-DE"/>
        </w:rPr>
        <w:t>die Zusammengehörigkeit - togetherness, belonging</w:t>
      </w:r>
    </w:p>
    <w:p w:rsidR="00C1201C"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F7041B" w:rsidRPr="00111137">
        <w:rPr>
          <w:rFonts w:ascii="Arial" w:hAnsi="Arial" w:cs="Arial"/>
          <w:sz w:val="24"/>
          <w:szCs w:val="24"/>
          <w:lang w:val="de-DE"/>
        </w:rPr>
        <w:t>in Anbetracht - in light of, in consideration of</w:t>
      </w:r>
    </w:p>
    <w:p w:rsidR="00F7041B"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F7041B" w:rsidRPr="00111137">
        <w:rPr>
          <w:rFonts w:ascii="Arial" w:hAnsi="Arial" w:cs="Arial"/>
          <w:sz w:val="24"/>
          <w:szCs w:val="24"/>
          <w:lang w:val="de-DE"/>
        </w:rPr>
        <w:t>sich unterwerfen - to submit oneself to</w:t>
      </w:r>
    </w:p>
    <w:p w:rsidR="00F7041B"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F7041B" w:rsidRPr="00111137">
        <w:rPr>
          <w:rFonts w:ascii="Arial" w:hAnsi="Arial" w:cs="Arial"/>
          <w:sz w:val="24"/>
          <w:szCs w:val="24"/>
          <w:lang w:val="de-DE"/>
        </w:rPr>
        <w:t>die Übermacht - superiority, superior numbers, superior power</w:t>
      </w:r>
    </w:p>
    <w:p w:rsidR="00F7041B"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F7041B" w:rsidRPr="00111137">
        <w:rPr>
          <w:rFonts w:ascii="Arial" w:hAnsi="Arial" w:cs="Arial"/>
          <w:sz w:val="24"/>
          <w:szCs w:val="24"/>
          <w:lang w:val="de-DE"/>
        </w:rPr>
        <w:t>sich wehren - to defend oneself</w:t>
      </w:r>
    </w:p>
    <w:p w:rsidR="00F7041B" w:rsidRPr="00111137" w:rsidRDefault="00DC0ACC"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F7041B" w:rsidRPr="00111137">
        <w:rPr>
          <w:rFonts w:ascii="Arial" w:hAnsi="Arial" w:cs="Arial"/>
          <w:sz w:val="24"/>
          <w:szCs w:val="24"/>
          <w:lang w:val="de-DE"/>
        </w:rPr>
        <w:t>der Einsatz - use, deployment</w:t>
      </w:r>
    </w:p>
    <w:p w:rsidR="00F7041B" w:rsidRPr="00111137" w:rsidRDefault="00F7041B" w:rsidP="00404034">
      <w:pPr>
        <w:tabs>
          <w:tab w:val="left" w:pos="2564"/>
        </w:tabs>
        <w:spacing w:after="60" w:line="240" w:lineRule="auto"/>
        <w:ind w:left="360" w:hanging="360"/>
        <w:rPr>
          <w:rStyle w:val="collressrc"/>
          <w:rFonts w:ascii="Arial" w:hAnsi="Arial" w:cs="Arial"/>
          <w:noProof/>
          <w:sz w:val="24"/>
          <w:szCs w:val="24"/>
          <w:lang w:val="de-DE"/>
        </w:rPr>
      </w:pPr>
      <w:r w:rsidRPr="00111137">
        <w:rPr>
          <w:rFonts w:ascii="Arial" w:hAnsi="Arial" w:cs="Arial"/>
          <w:noProof/>
          <w:sz w:val="24"/>
          <w:szCs w:val="24"/>
          <w:lang w:val="de-DE"/>
        </w:rPr>
        <w:t xml:space="preserve">etwas </w:t>
      </w:r>
      <w:r w:rsidRPr="00111137">
        <w:rPr>
          <w:rStyle w:val="collressrc"/>
          <w:rFonts w:ascii="Arial" w:hAnsi="Arial" w:cs="Arial"/>
          <w:noProof/>
          <w:sz w:val="24"/>
          <w:szCs w:val="24"/>
          <w:lang w:val="de-DE"/>
        </w:rPr>
        <w:t>vorweisen können - to have, possess</w:t>
      </w:r>
    </w:p>
    <w:p w:rsidR="00F7041B" w:rsidRPr="00111137" w:rsidRDefault="00F7041B" w:rsidP="00404034">
      <w:pPr>
        <w:tabs>
          <w:tab w:val="left" w:pos="2564"/>
        </w:tabs>
        <w:spacing w:after="60" w:line="240" w:lineRule="auto"/>
        <w:ind w:left="360" w:hanging="360"/>
        <w:rPr>
          <w:rStyle w:val="collressrc"/>
          <w:rFonts w:ascii="Arial" w:hAnsi="Arial" w:cs="Arial"/>
          <w:noProof/>
          <w:sz w:val="24"/>
          <w:szCs w:val="24"/>
          <w:lang w:val="de-DE"/>
        </w:rPr>
      </w:pPr>
      <w:r w:rsidRPr="00111137">
        <w:rPr>
          <w:rStyle w:val="collressrc"/>
          <w:rFonts w:ascii="Arial" w:hAnsi="Arial" w:cs="Arial"/>
          <w:noProof/>
          <w:sz w:val="24"/>
          <w:szCs w:val="24"/>
          <w:lang w:val="de-DE"/>
        </w:rPr>
        <w:t>vorweisen - to show, produce</w:t>
      </w:r>
    </w:p>
    <w:p w:rsidR="00F7041B" w:rsidRPr="00111137" w:rsidRDefault="00DC0ACC" w:rsidP="00404034">
      <w:pPr>
        <w:tabs>
          <w:tab w:val="left" w:pos="2564"/>
        </w:tabs>
        <w:spacing w:after="60" w:line="240" w:lineRule="auto"/>
        <w:ind w:left="360" w:hanging="360"/>
        <w:rPr>
          <w:rStyle w:val="collressrc"/>
          <w:rFonts w:ascii="Arial" w:hAnsi="Arial" w:cs="Arial"/>
          <w:noProof/>
          <w:sz w:val="24"/>
          <w:szCs w:val="24"/>
          <w:lang w:val="de-DE"/>
        </w:rPr>
      </w:pPr>
      <w:r>
        <w:rPr>
          <w:rStyle w:val="collressrc"/>
          <w:rFonts w:ascii="Arial" w:hAnsi="Arial" w:cs="Arial"/>
          <w:noProof/>
          <w:sz w:val="24"/>
          <w:szCs w:val="24"/>
          <w:lang w:val="de-DE"/>
        </w:rPr>
        <w:t>*</w:t>
      </w:r>
      <w:r w:rsidR="003017E5" w:rsidRPr="00111137">
        <w:rPr>
          <w:rStyle w:val="collressrc"/>
          <w:rFonts w:ascii="Arial" w:hAnsi="Arial" w:cs="Arial"/>
          <w:noProof/>
          <w:sz w:val="24"/>
          <w:szCs w:val="24"/>
          <w:lang w:val="de-DE"/>
        </w:rPr>
        <w:t>die Belagerung - siege</w:t>
      </w:r>
    </w:p>
    <w:p w:rsidR="003017E5" w:rsidRPr="00111137" w:rsidRDefault="003017E5"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das nackte Leben retten</w:t>
      </w:r>
      <w:r w:rsidR="00E94C12" w:rsidRPr="00111137">
        <w:rPr>
          <w:rFonts w:ascii="Arial" w:hAnsi="Arial" w:cs="Arial"/>
          <w:noProof/>
          <w:sz w:val="24"/>
          <w:szCs w:val="24"/>
          <w:lang w:val="de-DE"/>
        </w:rPr>
        <w:t xml:space="preserve"> - to es</w:t>
      </w:r>
      <w:r w:rsidRPr="00111137">
        <w:rPr>
          <w:rFonts w:ascii="Arial" w:hAnsi="Arial" w:cs="Arial"/>
          <w:noProof/>
          <w:sz w:val="24"/>
          <w:szCs w:val="24"/>
          <w:lang w:val="de-DE"/>
        </w:rPr>
        <w:t>cape with one's life, to escape with only the clothes on one's back</w:t>
      </w:r>
    </w:p>
    <w:p w:rsidR="003017E5" w:rsidRPr="00111137" w:rsidRDefault="00DC0ACC"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3017E5" w:rsidRPr="00111137">
        <w:rPr>
          <w:rFonts w:ascii="Arial" w:hAnsi="Arial" w:cs="Arial"/>
          <w:noProof/>
          <w:sz w:val="24"/>
          <w:szCs w:val="24"/>
          <w:lang w:val="de-DE"/>
        </w:rPr>
        <w:t>herausfordern - to challenge</w:t>
      </w:r>
    </w:p>
    <w:p w:rsidR="003017E5" w:rsidRPr="00111137" w:rsidRDefault="00DC0ACC"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0C2BDB" w:rsidRPr="00111137">
        <w:rPr>
          <w:rFonts w:ascii="Arial" w:hAnsi="Arial" w:cs="Arial"/>
          <w:noProof/>
          <w:sz w:val="24"/>
          <w:szCs w:val="24"/>
          <w:lang w:val="de-DE"/>
        </w:rPr>
        <w:t>zweifelhaft - dubious</w:t>
      </w:r>
    </w:p>
    <w:p w:rsidR="000C2BDB" w:rsidRPr="00111137" w:rsidRDefault="00DC0ACC"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0C2BDB" w:rsidRPr="00111137">
        <w:rPr>
          <w:rFonts w:ascii="Arial" w:hAnsi="Arial" w:cs="Arial"/>
          <w:noProof/>
          <w:sz w:val="24"/>
          <w:szCs w:val="24"/>
          <w:lang w:val="de-DE"/>
        </w:rPr>
        <w:t>wüten - to rage, cause havoc</w:t>
      </w:r>
    </w:p>
    <w:p w:rsidR="000C2BDB" w:rsidRPr="00111137" w:rsidRDefault="00DC0ACC"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0153E4" w:rsidRPr="00111137">
        <w:rPr>
          <w:rFonts w:ascii="Arial" w:hAnsi="Arial" w:cs="Arial"/>
          <w:noProof/>
          <w:sz w:val="24"/>
          <w:szCs w:val="24"/>
          <w:lang w:val="de-DE"/>
        </w:rPr>
        <w:t>der Spruch - saying</w:t>
      </w:r>
    </w:p>
    <w:p w:rsidR="000153E4" w:rsidRPr="00111137" w:rsidRDefault="00DC0ACC"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0153E4" w:rsidRPr="00111137">
        <w:rPr>
          <w:rFonts w:ascii="Arial" w:hAnsi="Arial" w:cs="Arial"/>
          <w:noProof/>
          <w:sz w:val="24"/>
          <w:szCs w:val="24"/>
          <w:lang w:val="de-DE"/>
        </w:rPr>
        <w:t>die Reliquie - relic</w:t>
      </w:r>
    </w:p>
    <w:p w:rsidR="000153E4" w:rsidRPr="00111137" w:rsidRDefault="00710B1C"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schaffen lassen - to ship (as used here)</w:t>
      </w:r>
    </w:p>
    <w:p w:rsidR="00710B1C" w:rsidRPr="00111137" w:rsidRDefault="00DC0ACC"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710B1C" w:rsidRPr="00111137">
        <w:rPr>
          <w:rFonts w:ascii="Arial" w:hAnsi="Arial" w:cs="Arial"/>
          <w:noProof/>
          <w:sz w:val="24"/>
          <w:szCs w:val="24"/>
          <w:lang w:val="de-DE"/>
        </w:rPr>
        <w:t>locken - to lure, tempt, entice, attract</w:t>
      </w:r>
    </w:p>
    <w:p w:rsidR="00710B1C" w:rsidRPr="00111137" w:rsidRDefault="00DC0ACC"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3A0146" w:rsidRPr="00111137">
        <w:rPr>
          <w:rFonts w:ascii="Arial" w:hAnsi="Arial" w:cs="Arial"/>
          <w:noProof/>
          <w:sz w:val="24"/>
          <w:szCs w:val="24"/>
          <w:lang w:val="de-DE"/>
        </w:rPr>
        <w:t>spenden - to donate, to give (to charity)</w:t>
      </w:r>
    </w:p>
    <w:p w:rsidR="003A0146" w:rsidRPr="00111137" w:rsidRDefault="00DC0ACC"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3A0146" w:rsidRPr="00111137">
        <w:rPr>
          <w:rFonts w:ascii="Arial" w:hAnsi="Arial" w:cs="Arial"/>
          <w:noProof/>
          <w:sz w:val="24"/>
          <w:szCs w:val="24"/>
          <w:lang w:val="de-DE"/>
        </w:rPr>
        <w:t>wiederbeleben - to revive</w:t>
      </w:r>
    </w:p>
    <w:p w:rsidR="00711021" w:rsidRPr="00111137" w:rsidRDefault="00711021"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Wallfahrt - pilgrimage</w:t>
      </w:r>
    </w:p>
    <w:p w:rsidR="00711021" w:rsidRPr="00111137" w:rsidRDefault="00711021"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der Schrein - shrine</w:t>
      </w:r>
    </w:p>
    <w:p w:rsidR="00711021" w:rsidRPr="00111137" w:rsidRDefault="00711021"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der Goldschmied - goldsmith</w:t>
      </w:r>
    </w:p>
    <w:p w:rsidR="00711021" w:rsidRPr="00111137" w:rsidRDefault="00711021"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wirkungsmächtig - influential</w:t>
      </w:r>
    </w:p>
    <w:p w:rsidR="00711021"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711021" w:rsidRPr="00111137">
        <w:rPr>
          <w:rFonts w:ascii="Arial" w:hAnsi="Arial" w:cs="Arial"/>
          <w:noProof/>
          <w:sz w:val="24"/>
          <w:szCs w:val="24"/>
          <w:lang w:val="de-DE"/>
        </w:rPr>
        <w:t>der Patron - patron</w:t>
      </w:r>
    </w:p>
    <w:p w:rsidR="00711021"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711021" w:rsidRPr="00111137">
        <w:rPr>
          <w:rFonts w:ascii="Arial" w:hAnsi="Arial" w:cs="Arial"/>
          <w:noProof/>
          <w:sz w:val="24"/>
          <w:szCs w:val="24"/>
          <w:lang w:val="de-DE"/>
        </w:rPr>
        <w:t>die Markierung - mark, marking</w:t>
      </w:r>
    </w:p>
    <w:p w:rsidR="00711021" w:rsidRPr="00111137" w:rsidRDefault="00711021"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Marktsiedlung - market settlement</w:t>
      </w:r>
    </w:p>
    <w:p w:rsidR="0092045A"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lastRenderedPageBreak/>
        <w:t>*</w:t>
      </w:r>
      <w:r w:rsidR="0092045A" w:rsidRPr="00111137">
        <w:rPr>
          <w:rFonts w:ascii="Arial" w:hAnsi="Arial" w:cs="Arial"/>
          <w:noProof/>
          <w:sz w:val="24"/>
          <w:szCs w:val="24"/>
          <w:lang w:val="de-DE"/>
        </w:rPr>
        <w:t>das Gewerbe - commerce, industry, trade</w:t>
      </w:r>
    </w:p>
    <w:p w:rsidR="0092045A" w:rsidRPr="00111137" w:rsidRDefault="0092045A"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auf etwas Wert legen - to place importance on something, to place value on something</w:t>
      </w:r>
    </w:p>
    <w:p w:rsidR="00AB72BA"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AB72BA" w:rsidRPr="00111137">
        <w:rPr>
          <w:rFonts w:ascii="Arial" w:hAnsi="Arial" w:cs="Arial"/>
          <w:noProof/>
          <w:sz w:val="24"/>
          <w:szCs w:val="24"/>
          <w:lang w:val="de-DE"/>
        </w:rPr>
        <w:t>die Eigenständigkeit - automony, independence, self-reliance</w:t>
      </w:r>
    </w:p>
    <w:p w:rsidR="00AB72BA" w:rsidRPr="00111137" w:rsidRDefault="007E6329"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vorrücken - to move forward, proceed, advance</w:t>
      </w:r>
    </w:p>
    <w:p w:rsidR="007E6329" w:rsidRPr="00111137" w:rsidRDefault="008F216E"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das Vordringen - advance, push forward</w:t>
      </w:r>
    </w:p>
    <w:p w:rsidR="008F216E" w:rsidRPr="00111137" w:rsidRDefault="005B015C"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der Backsteinbau - brick building</w:t>
      </w:r>
    </w:p>
    <w:p w:rsidR="0057458A" w:rsidRPr="00111137" w:rsidRDefault="005B015C"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Deutscher Orden - Teutonic Order (a Catholic religious order founded as a military order c. 119</w:t>
      </w:r>
      <w:r w:rsidR="0057458A" w:rsidRPr="00111137">
        <w:rPr>
          <w:rFonts w:ascii="Arial" w:hAnsi="Arial" w:cs="Arial"/>
          <w:noProof/>
          <w:sz w:val="24"/>
          <w:szCs w:val="24"/>
          <w:lang w:val="de-DE"/>
        </w:rPr>
        <w:t>0 in Acre, Kingdom of Jerusalem</w:t>
      </w:r>
      <w:r w:rsidRPr="00111137">
        <w:rPr>
          <w:rFonts w:ascii="Arial" w:hAnsi="Arial" w:cs="Arial"/>
          <w:noProof/>
          <w:sz w:val="24"/>
          <w:szCs w:val="24"/>
          <w:lang w:val="de-DE"/>
        </w:rPr>
        <w:t xml:space="preserve"> to aid Christians on their pilgrimages to the Holy L</w:t>
      </w:r>
      <w:r w:rsidR="0057458A" w:rsidRPr="00111137">
        <w:rPr>
          <w:rFonts w:ascii="Arial" w:hAnsi="Arial" w:cs="Arial"/>
          <w:noProof/>
          <w:sz w:val="24"/>
          <w:szCs w:val="24"/>
          <w:lang w:val="de-DE"/>
        </w:rPr>
        <w:t>and and to establish hospitals. It later played a role in the Christianization of the Baltic.)</w:t>
      </w:r>
    </w:p>
    <w:p w:rsidR="005B015C"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57458A" w:rsidRPr="00111137">
        <w:rPr>
          <w:rFonts w:ascii="Arial" w:hAnsi="Arial" w:cs="Arial"/>
          <w:noProof/>
          <w:sz w:val="24"/>
          <w:szCs w:val="24"/>
          <w:lang w:val="de-DE"/>
        </w:rPr>
        <w:t>das Evangeliar - Book of the Gospels</w:t>
      </w:r>
    </w:p>
    <w:p w:rsidR="00F309A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belegen - to show, de</w:t>
      </w:r>
      <w:r w:rsidR="00F309A4" w:rsidRPr="00111137">
        <w:rPr>
          <w:rFonts w:ascii="Arial" w:hAnsi="Arial" w:cs="Arial"/>
          <w:noProof/>
          <w:sz w:val="24"/>
          <w:szCs w:val="24"/>
          <w:lang w:val="de-DE"/>
        </w:rPr>
        <w:t>monstrate (as used here)</w:t>
      </w:r>
    </w:p>
    <w:p w:rsidR="00F309A4" w:rsidRPr="00111137" w:rsidRDefault="00F309A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das Herrschaftsverständnis - understanding of rule/power</w:t>
      </w:r>
    </w:p>
    <w:p w:rsidR="00F309A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D74154" w:rsidRPr="00111137">
        <w:rPr>
          <w:rFonts w:ascii="Arial" w:hAnsi="Arial" w:cs="Arial"/>
          <w:noProof/>
          <w:sz w:val="24"/>
          <w:szCs w:val="24"/>
          <w:lang w:val="de-DE"/>
        </w:rPr>
        <w:t>erhalten - recieve</w:t>
      </w:r>
    </w:p>
    <w:p w:rsidR="00D7415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D74154" w:rsidRPr="00111137">
        <w:rPr>
          <w:rFonts w:ascii="Arial" w:hAnsi="Arial" w:cs="Arial"/>
          <w:noProof/>
          <w:sz w:val="24"/>
          <w:szCs w:val="24"/>
          <w:lang w:val="de-DE"/>
        </w:rPr>
        <w:t>die Darstellung - depiction, portrayal</w:t>
      </w:r>
    </w:p>
    <w:p w:rsidR="00D7415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D74154" w:rsidRPr="00111137">
        <w:rPr>
          <w:rFonts w:ascii="Arial" w:hAnsi="Arial" w:cs="Arial"/>
          <w:noProof/>
          <w:sz w:val="24"/>
          <w:szCs w:val="24"/>
          <w:lang w:val="de-DE"/>
        </w:rPr>
        <w:t>die Anmaßung - presumption</w:t>
      </w:r>
    </w:p>
    <w:p w:rsidR="00D74154" w:rsidRPr="00111137" w:rsidRDefault="00D7415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zum Sprung ansetzen - to get ready to jump, to prepare to jump</w:t>
      </w:r>
    </w:p>
    <w:p w:rsidR="00D7415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D74154" w:rsidRPr="00111137">
        <w:rPr>
          <w:rFonts w:ascii="Arial" w:hAnsi="Arial" w:cs="Arial"/>
          <w:noProof/>
          <w:sz w:val="24"/>
          <w:szCs w:val="24"/>
          <w:lang w:val="de-DE"/>
        </w:rPr>
        <w:t xml:space="preserve">die Räume (plural) - rooms </w:t>
      </w:r>
    </w:p>
    <w:p w:rsidR="00D74154" w:rsidRPr="00111137" w:rsidRDefault="00A57B4D" w:rsidP="00404034">
      <w:pPr>
        <w:tabs>
          <w:tab w:val="left" w:pos="2564"/>
        </w:tabs>
        <w:spacing w:after="60" w:line="240" w:lineRule="auto"/>
        <w:ind w:left="360" w:hanging="360"/>
        <w:rPr>
          <w:rFonts w:ascii="Arial" w:hAnsi="Arial" w:cs="Arial"/>
          <w:sz w:val="24"/>
          <w:szCs w:val="24"/>
          <w:lang w:val="de-DE"/>
        </w:rPr>
      </w:pPr>
      <w:r>
        <w:rPr>
          <w:rFonts w:ascii="Arial" w:hAnsi="Arial" w:cs="Arial"/>
          <w:sz w:val="24"/>
          <w:szCs w:val="24"/>
          <w:lang w:val="de-DE"/>
        </w:rPr>
        <w:t>*</w:t>
      </w:r>
      <w:r w:rsidR="00D74154" w:rsidRPr="00111137">
        <w:rPr>
          <w:rFonts w:ascii="Arial" w:hAnsi="Arial" w:cs="Arial"/>
          <w:sz w:val="24"/>
          <w:szCs w:val="24"/>
          <w:lang w:val="de-DE"/>
        </w:rPr>
        <w:t>der Kunstsinn - artistic sense or taste, appreciation of art</w:t>
      </w:r>
    </w:p>
    <w:p w:rsidR="00D7415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4807B9" w:rsidRPr="00111137">
        <w:rPr>
          <w:rFonts w:ascii="Arial" w:hAnsi="Arial" w:cs="Arial"/>
          <w:noProof/>
          <w:sz w:val="24"/>
          <w:szCs w:val="24"/>
          <w:lang w:val="de-DE"/>
        </w:rPr>
        <w:t>ehrgeizig - ambitious</w:t>
      </w:r>
    </w:p>
    <w:p w:rsidR="004807B9"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4807B9" w:rsidRPr="00111137">
        <w:rPr>
          <w:rFonts w:ascii="Arial" w:hAnsi="Arial" w:cs="Arial"/>
          <w:noProof/>
          <w:sz w:val="24"/>
          <w:szCs w:val="24"/>
          <w:lang w:val="de-DE"/>
        </w:rPr>
        <w:t>königsähnlich - king-like</w:t>
      </w:r>
    </w:p>
    <w:p w:rsidR="004807B9" w:rsidRPr="00111137" w:rsidRDefault="004807B9"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Kampfansage - challenge, declaration of war</w:t>
      </w:r>
    </w:p>
    <w:p w:rsidR="00295D53" w:rsidRDefault="00295D53"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die Ansage - announcement</w:t>
      </w:r>
    </w:p>
    <w:p w:rsidR="004807B9" w:rsidRPr="00111137" w:rsidRDefault="0091563F"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Goslar - a town in Lower Sax</w:t>
      </w:r>
      <w:r w:rsidR="004807B9" w:rsidRPr="00111137">
        <w:rPr>
          <w:rFonts w:ascii="Arial" w:hAnsi="Arial" w:cs="Arial"/>
          <w:noProof/>
          <w:sz w:val="24"/>
          <w:szCs w:val="24"/>
          <w:lang w:val="de-DE"/>
        </w:rPr>
        <w:t xml:space="preserve">ony 70 miles southeast of Hannover. </w:t>
      </w:r>
      <w:r w:rsidRPr="00111137">
        <w:rPr>
          <w:rFonts w:ascii="Arial" w:hAnsi="Arial" w:cs="Arial"/>
          <w:noProof/>
          <w:sz w:val="24"/>
          <w:szCs w:val="24"/>
          <w:lang w:val="de-DE"/>
        </w:rPr>
        <w:t xml:space="preserve">During the Middle Ages, silver mines were located nearby. Today Goslar is a UNESCO World Heritage Site. </w:t>
      </w:r>
    </w:p>
    <w:p w:rsidR="0057458A" w:rsidRPr="00111137" w:rsidRDefault="00C413C8"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zahlungsunfähig - unable to pay</w:t>
      </w:r>
    </w:p>
    <w:p w:rsidR="00C413C8" w:rsidRPr="00111137" w:rsidRDefault="00C413C8"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brüskieren - to snub</w:t>
      </w:r>
    </w:p>
    <w:p w:rsidR="00C413C8" w:rsidRPr="00111137" w:rsidRDefault="00C413C8"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Geschichtswissenschaft - historical scholarship</w:t>
      </w:r>
    </w:p>
    <w:p w:rsidR="00C413C8"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C413C8" w:rsidRPr="00111137">
        <w:rPr>
          <w:rFonts w:ascii="Arial" w:hAnsi="Arial" w:cs="Arial"/>
          <w:noProof/>
          <w:sz w:val="24"/>
          <w:szCs w:val="24"/>
          <w:lang w:val="de-DE"/>
        </w:rPr>
        <w:t>der Verbündete - ally</w:t>
      </w:r>
    </w:p>
    <w:p w:rsidR="00C413C8" w:rsidRPr="00111137" w:rsidRDefault="00C413C8"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 xml:space="preserve">beschwören - to invoke, </w:t>
      </w:r>
      <w:r w:rsidR="00182CC4" w:rsidRPr="00111137">
        <w:rPr>
          <w:rFonts w:ascii="Arial" w:hAnsi="Arial" w:cs="Arial"/>
          <w:noProof/>
          <w:sz w:val="24"/>
          <w:szCs w:val="24"/>
          <w:lang w:val="de-DE"/>
        </w:rPr>
        <w:t>conjure up</w:t>
      </w:r>
    </w:p>
    <w:p w:rsidR="00182CC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B77E14" w:rsidRPr="00111137">
        <w:rPr>
          <w:rFonts w:ascii="Arial" w:hAnsi="Arial" w:cs="Arial"/>
          <w:noProof/>
          <w:sz w:val="24"/>
          <w:szCs w:val="24"/>
          <w:lang w:val="de-DE"/>
        </w:rPr>
        <w:t>die Knechtschaft - slavery, servitude</w:t>
      </w:r>
    </w:p>
    <w:p w:rsidR="00B77E1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B77E14" w:rsidRPr="00111137">
        <w:rPr>
          <w:rFonts w:ascii="Arial" w:hAnsi="Arial" w:cs="Arial"/>
          <w:noProof/>
          <w:sz w:val="24"/>
          <w:szCs w:val="24"/>
          <w:lang w:val="de-DE"/>
        </w:rPr>
        <w:t>in Abgrenzung zu - in contrast to, compared with</w:t>
      </w:r>
    </w:p>
    <w:p w:rsidR="00B77E1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B77E14" w:rsidRPr="00111137">
        <w:rPr>
          <w:rFonts w:ascii="Arial" w:hAnsi="Arial" w:cs="Arial"/>
          <w:noProof/>
          <w:sz w:val="24"/>
          <w:szCs w:val="24"/>
          <w:lang w:val="de-DE"/>
        </w:rPr>
        <w:t>die Abgrenzung - fencing off, differentiation</w:t>
      </w:r>
    </w:p>
    <w:p w:rsidR="00EA581F"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EA581F" w:rsidRPr="00111137">
        <w:rPr>
          <w:rFonts w:ascii="Arial" w:hAnsi="Arial" w:cs="Arial"/>
          <w:noProof/>
          <w:sz w:val="24"/>
          <w:szCs w:val="24"/>
          <w:lang w:val="de-DE"/>
        </w:rPr>
        <w:t>jemanden in die Schranken weisen - to put/keep somebody in their place</w:t>
      </w:r>
    </w:p>
    <w:p w:rsidR="00414EDA"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414EDA">
        <w:rPr>
          <w:rFonts w:ascii="Arial" w:hAnsi="Arial" w:cs="Arial"/>
          <w:noProof/>
          <w:sz w:val="24"/>
          <w:szCs w:val="24"/>
          <w:lang w:val="de-DE"/>
        </w:rPr>
        <w:t>der Schrank - cabinet, cupboard, closet</w:t>
      </w:r>
    </w:p>
    <w:p w:rsidR="00EA581F" w:rsidRPr="00111137" w:rsidRDefault="00414EDA"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EA581F" w:rsidRPr="00111137">
        <w:rPr>
          <w:rFonts w:ascii="Arial" w:hAnsi="Arial" w:cs="Arial"/>
          <w:noProof/>
          <w:sz w:val="24"/>
          <w:szCs w:val="24"/>
          <w:lang w:val="de-DE"/>
        </w:rPr>
        <w:t>der Amtsträger - official, office holder</w:t>
      </w:r>
    </w:p>
    <w:p w:rsidR="00EA581F"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EA581F" w:rsidRPr="00111137">
        <w:rPr>
          <w:rFonts w:ascii="Arial" w:hAnsi="Arial" w:cs="Arial"/>
          <w:noProof/>
          <w:sz w:val="24"/>
          <w:szCs w:val="24"/>
          <w:lang w:val="de-DE"/>
        </w:rPr>
        <w:t xml:space="preserve">aufbauen - to set up, establish </w:t>
      </w:r>
    </w:p>
    <w:p w:rsidR="00EA581F" w:rsidRPr="00111137" w:rsidRDefault="00EA581F"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das Kräftemessen - showdown, trial of strength</w:t>
      </w:r>
    </w:p>
    <w:p w:rsidR="00EA581F"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lastRenderedPageBreak/>
        <w:t>*der Schuldige</w:t>
      </w:r>
      <w:r w:rsidR="007A1619" w:rsidRPr="00111137">
        <w:rPr>
          <w:rFonts w:ascii="Arial" w:hAnsi="Arial" w:cs="Arial"/>
          <w:noProof/>
          <w:sz w:val="24"/>
          <w:szCs w:val="24"/>
          <w:lang w:val="de-DE"/>
        </w:rPr>
        <w:t xml:space="preserve"> - cu</w:t>
      </w:r>
      <w:r w:rsidR="008D48DC">
        <w:rPr>
          <w:rFonts w:ascii="Arial" w:hAnsi="Arial" w:cs="Arial"/>
          <w:noProof/>
          <w:sz w:val="24"/>
          <w:szCs w:val="24"/>
          <w:lang w:val="de-DE"/>
        </w:rPr>
        <w:t>l</w:t>
      </w:r>
      <w:r w:rsidR="007A1619" w:rsidRPr="00111137">
        <w:rPr>
          <w:rFonts w:ascii="Arial" w:hAnsi="Arial" w:cs="Arial"/>
          <w:noProof/>
          <w:sz w:val="24"/>
          <w:szCs w:val="24"/>
          <w:lang w:val="de-DE"/>
        </w:rPr>
        <w:t>prit, guilty party</w:t>
      </w:r>
    </w:p>
    <w:p w:rsidR="007A1619" w:rsidRPr="00111137" w:rsidRDefault="003A0B45"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alte Rechnungen begleichen - to settle old scores</w:t>
      </w:r>
    </w:p>
    <w:p w:rsidR="003A0B45" w:rsidRPr="00111137" w:rsidRDefault="003A0B45"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begleichen - to settle, pay, repay</w:t>
      </w:r>
    </w:p>
    <w:p w:rsidR="003A0B45"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3A0B45" w:rsidRPr="00111137">
        <w:rPr>
          <w:rFonts w:ascii="Arial" w:hAnsi="Arial" w:cs="Arial"/>
          <w:noProof/>
          <w:sz w:val="24"/>
          <w:szCs w:val="24"/>
          <w:lang w:val="de-DE"/>
        </w:rPr>
        <w:t>die Rechnung - bill, account</w:t>
      </w:r>
    </w:p>
    <w:p w:rsidR="003A0B45"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3A0B45" w:rsidRPr="00111137">
        <w:rPr>
          <w:rFonts w:ascii="Arial" w:hAnsi="Arial" w:cs="Arial"/>
          <w:noProof/>
          <w:sz w:val="24"/>
          <w:szCs w:val="24"/>
          <w:lang w:val="de-DE"/>
        </w:rPr>
        <w:t>verweigern - to refuse</w:t>
      </w:r>
    </w:p>
    <w:p w:rsidR="003A0B45" w:rsidRPr="00111137" w:rsidRDefault="003A0B45"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jemanden zur Rechenschaft ziehen - to call somebody to account</w:t>
      </w:r>
    </w:p>
    <w:p w:rsidR="003A0B45" w:rsidRPr="00111137" w:rsidRDefault="003A0B45"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Rechenschaft - accountability, account</w:t>
      </w:r>
    </w:p>
    <w:p w:rsidR="003A0B45" w:rsidRPr="00111137" w:rsidRDefault="003A0B45"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beschwichtigen - to appease</w:t>
      </w:r>
    </w:p>
    <w:p w:rsidR="00CA4B5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CA4B54" w:rsidRPr="00111137">
        <w:rPr>
          <w:rFonts w:ascii="Arial" w:hAnsi="Arial" w:cs="Arial"/>
          <w:noProof/>
          <w:sz w:val="24"/>
          <w:szCs w:val="24"/>
          <w:lang w:val="de-DE"/>
        </w:rPr>
        <w:t>die Reue - repentence, remorse</w:t>
      </w:r>
    </w:p>
    <w:p w:rsidR="00CA4B54" w:rsidRPr="00111137" w:rsidRDefault="00A57B4D" w:rsidP="00404034">
      <w:pPr>
        <w:tabs>
          <w:tab w:val="left" w:pos="2564"/>
        </w:tabs>
        <w:spacing w:after="60" w:line="240" w:lineRule="auto"/>
        <w:ind w:left="360" w:hanging="360"/>
        <w:rPr>
          <w:rFonts w:ascii="Arial" w:hAnsi="Arial" w:cs="Arial"/>
          <w:sz w:val="24"/>
          <w:szCs w:val="24"/>
          <w:lang w:val="de-DE"/>
        </w:rPr>
      </w:pPr>
      <w:r>
        <w:rPr>
          <w:rFonts w:ascii="Arial" w:hAnsi="Arial" w:cs="Arial"/>
          <w:noProof/>
          <w:sz w:val="24"/>
          <w:szCs w:val="24"/>
          <w:lang w:val="de-DE"/>
        </w:rPr>
        <w:t>*</w:t>
      </w:r>
      <w:r w:rsidR="00CA4B54" w:rsidRPr="00111137">
        <w:rPr>
          <w:rFonts w:ascii="Arial" w:hAnsi="Arial" w:cs="Arial"/>
          <w:noProof/>
          <w:sz w:val="24"/>
          <w:szCs w:val="24"/>
          <w:lang w:val="de-DE"/>
        </w:rPr>
        <w:t>zu Fall bringen - to bring about the downfall, to bring own, to make fail</w:t>
      </w:r>
    </w:p>
    <w:p w:rsidR="00CA4B54" w:rsidRPr="00111137" w:rsidRDefault="00CA4B5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 xml:space="preserve">fällen - to render (a judgement) </w:t>
      </w:r>
    </w:p>
    <w:p w:rsidR="00CA4B54" w:rsidRPr="00111137" w:rsidRDefault="00CA4B5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besiegeln - to seal (a deal)</w:t>
      </w:r>
    </w:p>
    <w:p w:rsidR="00DD2248" w:rsidRPr="00111137" w:rsidRDefault="00DD2248"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beurteilen - to judge, assess</w:t>
      </w:r>
    </w:p>
    <w:p w:rsidR="00DD2248" w:rsidRPr="00111137" w:rsidRDefault="00DD2248"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widersetzlich - insubordinate</w:t>
      </w:r>
    </w:p>
    <w:p w:rsidR="00DD2248"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DD2248" w:rsidRPr="00111137">
        <w:rPr>
          <w:rFonts w:ascii="Arial" w:hAnsi="Arial" w:cs="Arial"/>
          <w:noProof/>
          <w:sz w:val="24"/>
          <w:szCs w:val="24"/>
          <w:lang w:val="de-DE"/>
        </w:rPr>
        <w:t>die Auflehnung - revolt, rebellion</w:t>
      </w:r>
    </w:p>
    <w:p w:rsidR="00DD2248" w:rsidRPr="00111137" w:rsidRDefault="00DD2248"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aberkennen - to deprive</w:t>
      </w:r>
    </w:p>
    <w:p w:rsidR="00DD2248"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DD2248" w:rsidRPr="00111137">
        <w:rPr>
          <w:rFonts w:ascii="Arial" w:hAnsi="Arial" w:cs="Arial"/>
          <w:noProof/>
          <w:sz w:val="24"/>
          <w:szCs w:val="24"/>
          <w:lang w:val="de-DE"/>
        </w:rPr>
        <w:t>einstimmig - unanimous</w:t>
      </w:r>
    </w:p>
    <w:p w:rsidR="00DE6C10"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DE6C10" w:rsidRPr="00111137">
        <w:rPr>
          <w:rFonts w:ascii="Arial" w:hAnsi="Arial" w:cs="Arial"/>
          <w:noProof/>
          <w:sz w:val="24"/>
          <w:szCs w:val="24"/>
          <w:lang w:val="de-DE"/>
        </w:rPr>
        <w:t>juristisch - legally</w:t>
      </w:r>
    </w:p>
    <w:p w:rsidR="00DE6C10" w:rsidRPr="00111137" w:rsidRDefault="00DE6C10"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protegieren - to sponsor, support, patronize</w:t>
      </w:r>
    </w:p>
    <w:p w:rsidR="00DE6C10" w:rsidRPr="00111137" w:rsidRDefault="00DE6C10"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eine Leistung erbringen - to render a service</w:t>
      </w:r>
    </w:p>
    <w:p w:rsidR="00DE6C10"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DE6C10" w:rsidRPr="00111137">
        <w:rPr>
          <w:rFonts w:ascii="Arial" w:hAnsi="Arial" w:cs="Arial"/>
          <w:noProof/>
          <w:sz w:val="24"/>
          <w:szCs w:val="24"/>
          <w:lang w:val="de-DE"/>
        </w:rPr>
        <w:t>die Leistung - performance, achievement, accomplishment</w:t>
      </w:r>
    </w:p>
    <w:p w:rsidR="00DE6C10" w:rsidRPr="00111137" w:rsidRDefault="00FF073E"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unterlassen - to refrain from, not to carry out</w:t>
      </w:r>
    </w:p>
    <w:p w:rsidR="00FF073E"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FF073E" w:rsidRPr="00111137">
        <w:rPr>
          <w:rFonts w:ascii="Arial" w:hAnsi="Arial" w:cs="Arial"/>
          <w:noProof/>
          <w:sz w:val="24"/>
          <w:szCs w:val="24"/>
          <w:lang w:val="de-DE"/>
        </w:rPr>
        <w:t>stiften - to found, establish, donate</w:t>
      </w:r>
    </w:p>
    <w:p w:rsidR="00FF073E" w:rsidRPr="00111137" w:rsidRDefault="00FF073E"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verwehrt bleiben - to be denied</w:t>
      </w:r>
    </w:p>
    <w:p w:rsidR="00FF073E"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FF073E" w:rsidRPr="00111137">
        <w:rPr>
          <w:rFonts w:ascii="Arial" w:hAnsi="Arial" w:cs="Arial"/>
          <w:noProof/>
          <w:sz w:val="24"/>
          <w:szCs w:val="24"/>
          <w:lang w:val="de-DE"/>
        </w:rPr>
        <w:t>verwehren - to refuse, deny</w:t>
      </w:r>
    </w:p>
    <w:p w:rsidR="00FF073E" w:rsidRPr="00111137" w:rsidRDefault="00FF073E"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der Rückhalt - support, backing</w:t>
      </w:r>
    </w:p>
    <w:p w:rsidR="00FF073E"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2030D" w:rsidRPr="00111137">
        <w:rPr>
          <w:rFonts w:ascii="Arial" w:hAnsi="Arial" w:cs="Arial"/>
          <w:noProof/>
          <w:sz w:val="24"/>
          <w:szCs w:val="24"/>
          <w:lang w:val="de-DE"/>
        </w:rPr>
        <w:t>sich zeigen - to become apparent</w:t>
      </w:r>
    </w:p>
    <w:p w:rsidR="0022030D"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2030D" w:rsidRPr="00111137">
        <w:rPr>
          <w:rFonts w:ascii="Arial" w:hAnsi="Arial" w:cs="Arial"/>
          <w:noProof/>
          <w:sz w:val="24"/>
          <w:szCs w:val="24"/>
          <w:lang w:val="de-DE"/>
        </w:rPr>
        <w:t>das Vorrecht - privilege, perogative</w:t>
      </w:r>
    </w:p>
    <w:p w:rsidR="0022030D"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2030D" w:rsidRPr="00111137">
        <w:rPr>
          <w:rFonts w:ascii="Arial" w:hAnsi="Arial" w:cs="Arial"/>
          <w:noProof/>
          <w:sz w:val="24"/>
          <w:szCs w:val="24"/>
          <w:lang w:val="de-DE"/>
        </w:rPr>
        <w:t>die Wahlmonarchie - elective monarchy</w:t>
      </w:r>
    </w:p>
    <w:p w:rsidR="0022030D"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2030D" w:rsidRPr="00111137">
        <w:rPr>
          <w:rFonts w:ascii="Arial" w:hAnsi="Arial" w:cs="Arial"/>
          <w:noProof/>
          <w:sz w:val="24"/>
          <w:szCs w:val="24"/>
          <w:lang w:val="de-DE"/>
        </w:rPr>
        <w:t>die Erbmonarchie - hereditary monarchy</w:t>
      </w:r>
    </w:p>
    <w:p w:rsidR="0022030D"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2030D" w:rsidRPr="00111137">
        <w:rPr>
          <w:rFonts w:ascii="Arial" w:hAnsi="Arial" w:cs="Arial"/>
          <w:noProof/>
          <w:sz w:val="24"/>
          <w:szCs w:val="24"/>
          <w:lang w:val="de-DE"/>
        </w:rPr>
        <w:t>die Besonderheit - special feature</w:t>
      </w:r>
    </w:p>
    <w:p w:rsidR="0022030D"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2030D" w:rsidRPr="00111137">
        <w:rPr>
          <w:rFonts w:ascii="Arial" w:hAnsi="Arial" w:cs="Arial"/>
          <w:noProof/>
          <w:sz w:val="24"/>
          <w:szCs w:val="24"/>
          <w:lang w:val="de-DE"/>
        </w:rPr>
        <w:t>der Grundsatz - principle, tenet</w:t>
      </w:r>
    </w:p>
    <w:p w:rsidR="00FF073E" w:rsidRPr="00111137" w:rsidRDefault="0022030D"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 xml:space="preserve">Goldenen Bulle - Golden Bull (a decree issued by the Imperial Diet at Nuremberg and Metz in </w:t>
      </w:r>
      <w:r w:rsidR="00925B50" w:rsidRPr="00111137">
        <w:rPr>
          <w:rFonts w:ascii="Arial" w:hAnsi="Arial" w:cs="Arial"/>
          <w:noProof/>
          <w:sz w:val="24"/>
          <w:szCs w:val="24"/>
          <w:lang w:val="de-DE"/>
        </w:rPr>
        <w:t xml:space="preserve">1356 AD </w:t>
      </w:r>
      <w:r w:rsidRPr="00111137">
        <w:rPr>
          <w:rFonts w:ascii="Arial" w:hAnsi="Arial" w:cs="Arial"/>
          <w:noProof/>
          <w:sz w:val="24"/>
          <w:szCs w:val="24"/>
          <w:lang w:val="de-DE"/>
        </w:rPr>
        <w:t xml:space="preserve">which fixed, for a period of more than four hundred years, important aspects of the constitutional structure of the Holy Roman Empire.) </w:t>
      </w:r>
    </w:p>
    <w:p w:rsidR="00925B50"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925B50" w:rsidRPr="00111137">
        <w:rPr>
          <w:rFonts w:ascii="Arial" w:hAnsi="Arial" w:cs="Arial"/>
          <w:noProof/>
          <w:sz w:val="24"/>
          <w:szCs w:val="24"/>
          <w:lang w:val="de-DE"/>
        </w:rPr>
        <w:t>der Föderalismus - federalism</w:t>
      </w:r>
    </w:p>
    <w:p w:rsidR="00925B50"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925B50" w:rsidRPr="00111137">
        <w:rPr>
          <w:rFonts w:ascii="Arial" w:hAnsi="Arial" w:cs="Arial"/>
          <w:noProof/>
          <w:sz w:val="24"/>
          <w:szCs w:val="24"/>
          <w:lang w:val="de-DE"/>
        </w:rPr>
        <w:t>wurtzeln - to be rooted,  to root</w:t>
      </w:r>
    </w:p>
    <w:p w:rsidR="00925B50"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925B50" w:rsidRPr="00111137">
        <w:rPr>
          <w:rFonts w:ascii="Arial" w:hAnsi="Arial" w:cs="Arial"/>
          <w:noProof/>
          <w:sz w:val="24"/>
          <w:szCs w:val="24"/>
          <w:lang w:val="de-DE"/>
        </w:rPr>
        <w:t>Pfingsten - Pentecost</w:t>
      </w:r>
    </w:p>
    <w:p w:rsidR="00925B50" w:rsidRPr="00111137" w:rsidRDefault="00925B50"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überspielen - to cover up (a mistake), gloss over (as used here)</w:t>
      </w:r>
    </w:p>
    <w:p w:rsidR="00925B50" w:rsidRPr="00111137" w:rsidRDefault="00925B50"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lastRenderedPageBreak/>
        <w:t>herausragen - to stand out</w:t>
      </w:r>
    </w:p>
    <w:p w:rsidR="00925B50" w:rsidRPr="00111137" w:rsidRDefault="00925B50"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sich an jemanden binden - to commit oneself to</w:t>
      </w:r>
    </w:p>
    <w:p w:rsidR="00925B50" w:rsidRPr="00111137" w:rsidRDefault="00925B50"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der Garant - guarantor, guarantee</w:t>
      </w:r>
    </w:p>
    <w:p w:rsidR="00925B50" w:rsidRPr="00111137" w:rsidRDefault="00925B50"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wehrhaft - well-fortified</w:t>
      </w:r>
    </w:p>
    <w:p w:rsidR="00925B50" w:rsidRPr="00111137" w:rsidRDefault="00925B50"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einsetzbar - useable, applicable</w:t>
      </w:r>
    </w:p>
    <w:p w:rsidR="00925B50"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EC292F" w:rsidRPr="00111137">
        <w:rPr>
          <w:rFonts w:ascii="Arial" w:hAnsi="Arial" w:cs="Arial"/>
          <w:noProof/>
          <w:sz w:val="24"/>
          <w:szCs w:val="24"/>
          <w:lang w:val="de-DE"/>
        </w:rPr>
        <w:t>der Ruhm - fame, glory</w:t>
      </w:r>
    </w:p>
    <w:p w:rsidR="00EC292F"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EC292F" w:rsidRPr="00111137">
        <w:rPr>
          <w:rFonts w:ascii="Arial" w:hAnsi="Arial" w:cs="Arial"/>
          <w:noProof/>
          <w:sz w:val="24"/>
          <w:szCs w:val="24"/>
          <w:lang w:val="de-DE"/>
        </w:rPr>
        <w:t>die Gunst - favor, affection</w:t>
      </w:r>
    </w:p>
    <w:p w:rsidR="00954B2D" w:rsidRPr="00111137" w:rsidRDefault="00954B2D"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Manessischen Handschrift - The Codex Manesse (an anthology of the works of a total of about 135 minnesingers of the mid 12th to early 14th century. For each poet, a portrait is shown, followed by the text of their works. In the portraits, some of the nobles are shown in full armour in their heraldic colors and devices, often shown as taking part in a joust.)</w:t>
      </w:r>
    </w:p>
    <w:p w:rsidR="00EC292F" w:rsidRPr="00111137" w:rsidRDefault="00EC292F"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Hingabe - dedication, devotion</w:t>
      </w:r>
    </w:p>
    <w:p w:rsidR="00EC292F" w:rsidRPr="00111137" w:rsidRDefault="009D485A"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das Turnier - tournament, competition</w:t>
      </w:r>
    </w:p>
    <w:p w:rsidR="009D485A" w:rsidRPr="00111137" w:rsidRDefault="009D485A"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Gefechtsübung - combat training, military field exercises</w:t>
      </w:r>
    </w:p>
    <w:p w:rsidR="000659AC"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0659AC" w:rsidRPr="00111137">
        <w:rPr>
          <w:rFonts w:ascii="Arial" w:hAnsi="Arial" w:cs="Arial"/>
          <w:noProof/>
          <w:sz w:val="24"/>
          <w:szCs w:val="24"/>
          <w:lang w:val="de-DE"/>
        </w:rPr>
        <w:t>erringen - to gain, win, achieve</w:t>
      </w:r>
    </w:p>
    <w:p w:rsidR="00954B2D" w:rsidRPr="00111137" w:rsidRDefault="00954B2D"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Zügeln (plural) - reins (for a horse)</w:t>
      </w:r>
    </w:p>
    <w:p w:rsidR="00954B2D" w:rsidRPr="00111137" w:rsidRDefault="00366335"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Sporen (</w:t>
      </w:r>
      <w:r w:rsidR="00954B2D" w:rsidRPr="00111137">
        <w:rPr>
          <w:rFonts w:ascii="Arial" w:hAnsi="Arial" w:cs="Arial"/>
          <w:noProof/>
          <w:sz w:val="24"/>
          <w:szCs w:val="24"/>
          <w:lang w:val="de-DE"/>
        </w:rPr>
        <w:t>plural) - spores</w:t>
      </w:r>
    </w:p>
    <w:p w:rsidR="00954B2D" w:rsidRPr="00111137" w:rsidRDefault="00954B2D"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Lanze - lance</w:t>
      </w:r>
    </w:p>
    <w:p w:rsidR="00954B2D"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954B2D" w:rsidRPr="00111137">
        <w:rPr>
          <w:rFonts w:ascii="Arial" w:hAnsi="Arial" w:cs="Arial"/>
          <w:noProof/>
          <w:sz w:val="24"/>
          <w:szCs w:val="24"/>
          <w:lang w:val="de-DE"/>
        </w:rPr>
        <w:t>Beifall finden - to meet with approval</w:t>
      </w:r>
    </w:p>
    <w:p w:rsidR="00954B2D"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954B2D" w:rsidRPr="00111137">
        <w:rPr>
          <w:rFonts w:ascii="Arial" w:hAnsi="Arial" w:cs="Arial"/>
          <w:noProof/>
          <w:sz w:val="24"/>
          <w:szCs w:val="24"/>
          <w:lang w:val="de-DE"/>
        </w:rPr>
        <w:t>der Beifall - approval, applause</w:t>
      </w:r>
    </w:p>
    <w:p w:rsidR="00954B2D" w:rsidRPr="00111137" w:rsidRDefault="00954B2D"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der Treffer - hit (as used here), also goal</w:t>
      </w:r>
    </w:p>
    <w:p w:rsidR="002277C4" w:rsidRPr="00111137" w:rsidRDefault="002277C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jemanden/etwas ins Visier nehmen - to train one's sights on somebody/something</w:t>
      </w:r>
    </w:p>
    <w:p w:rsidR="002277C4" w:rsidRPr="00111137" w:rsidRDefault="002277C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mit offenem Visier kämpfen - to be open and above board in one's dealing</w:t>
      </w:r>
    </w:p>
    <w:p w:rsidR="002277C4" w:rsidRPr="00111137" w:rsidRDefault="002277C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Lanze für jemanden brechen - to go to bat for somebody</w:t>
      </w:r>
    </w:p>
    <w:p w:rsidR="002277C4" w:rsidRPr="00111137" w:rsidRDefault="002277C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Sporen verdienen - to earn one's spores</w:t>
      </w:r>
    </w:p>
    <w:p w:rsidR="002277C4" w:rsidRPr="00111137" w:rsidRDefault="002277C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Farbe bekennen - to show one's colors</w:t>
      </w:r>
    </w:p>
    <w:p w:rsidR="002277C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277C4" w:rsidRPr="00111137">
        <w:rPr>
          <w:rFonts w:ascii="Arial" w:hAnsi="Arial" w:cs="Arial"/>
          <w:noProof/>
          <w:sz w:val="24"/>
          <w:szCs w:val="24"/>
          <w:lang w:val="de-DE"/>
        </w:rPr>
        <w:t>vorne - in the front (</w:t>
      </w:r>
      <w:r w:rsidR="002065AF" w:rsidRPr="00111137">
        <w:rPr>
          <w:rFonts w:ascii="Arial" w:hAnsi="Arial" w:cs="Arial"/>
          <w:noProof/>
          <w:sz w:val="24"/>
          <w:szCs w:val="24"/>
          <w:lang w:val="de-DE"/>
        </w:rPr>
        <w:t>meaning at the tip, as used here)</w:t>
      </w:r>
    </w:p>
    <w:p w:rsidR="002277C4"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277C4" w:rsidRPr="00111137">
        <w:rPr>
          <w:rFonts w:ascii="Arial" w:hAnsi="Arial" w:cs="Arial"/>
          <w:noProof/>
          <w:sz w:val="24"/>
          <w:szCs w:val="24"/>
          <w:lang w:val="de-DE"/>
        </w:rPr>
        <w:t>stumpf - dull</w:t>
      </w:r>
    </w:p>
    <w:p w:rsidR="002065AF" w:rsidRPr="00111137" w:rsidRDefault="002065AF" w:rsidP="00404034">
      <w:pPr>
        <w:spacing w:after="60" w:line="240" w:lineRule="auto"/>
        <w:ind w:left="360" w:hanging="360"/>
        <w:rPr>
          <w:rFonts w:ascii="Arial" w:hAnsi="Arial" w:cs="Arial"/>
          <w:sz w:val="24"/>
          <w:szCs w:val="24"/>
          <w:lang w:val="de-DE"/>
        </w:rPr>
      </w:pPr>
      <w:r w:rsidRPr="00111137">
        <w:rPr>
          <w:rFonts w:ascii="Arial" w:hAnsi="Arial" w:cs="Arial"/>
          <w:sz w:val="24"/>
          <w:szCs w:val="24"/>
          <w:lang w:val="de-DE"/>
        </w:rPr>
        <w:t>die Schwertleite - dubbing (awarding knighthood)</w:t>
      </w:r>
    </w:p>
    <w:p w:rsidR="002065AF" w:rsidRPr="00111137" w:rsidRDefault="006D38A4"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 xml:space="preserve">*so wahr - as sure; </w:t>
      </w:r>
      <w:r w:rsidR="002065AF" w:rsidRPr="00111137">
        <w:rPr>
          <w:rFonts w:ascii="Arial" w:hAnsi="Arial" w:cs="Arial"/>
          <w:noProof/>
          <w:sz w:val="24"/>
          <w:szCs w:val="24"/>
          <w:lang w:val="de-DE"/>
        </w:rPr>
        <w:t>so true, as true</w:t>
      </w:r>
    </w:p>
    <w:p w:rsidR="002065AF" w:rsidRPr="00111137" w:rsidRDefault="002065AF"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unentwegt - untiringly, continuously</w:t>
      </w:r>
    </w:p>
    <w:p w:rsidR="002065AF" w:rsidRPr="00111137" w:rsidRDefault="00A57B4D"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der Trutz - defens</w:t>
      </w:r>
      <w:r w:rsidR="002065AF" w:rsidRPr="00111137">
        <w:rPr>
          <w:rFonts w:ascii="Arial" w:hAnsi="Arial" w:cs="Arial"/>
          <w:noProof/>
          <w:sz w:val="24"/>
          <w:szCs w:val="24"/>
          <w:lang w:val="de-DE"/>
        </w:rPr>
        <w:t>e</w:t>
      </w:r>
    </w:p>
    <w:p w:rsidR="002065AF" w:rsidRPr="00111137" w:rsidRDefault="002065AF"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das Herrschertum - rulership</w:t>
      </w:r>
    </w:p>
    <w:p w:rsidR="002065AF" w:rsidRPr="00111137" w:rsidRDefault="00366335"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aufleben - to reviv</w:t>
      </w:r>
      <w:r w:rsidR="002065AF" w:rsidRPr="00111137">
        <w:rPr>
          <w:rFonts w:ascii="Arial" w:hAnsi="Arial" w:cs="Arial"/>
          <w:noProof/>
          <w:sz w:val="24"/>
          <w:szCs w:val="24"/>
          <w:lang w:val="de-DE"/>
        </w:rPr>
        <w:t>e, to come to life again</w:t>
      </w:r>
    </w:p>
    <w:p w:rsidR="002065AF" w:rsidRPr="00111137" w:rsidRDefault="006D38A4"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2065AF" w:rsidRPr="00111137">
        <w:rPr>
          <w:rFonts w:ascii="Arial" w:hAnsi="Arial" w:cs="Arial"/>
          <w:noProof/>
          <w:sz w:val="24"/>
          <w:szCs w:val="24"/>
          <w:lang w:val="de-DE"/>
        </w:rPr>
        <w:t>aufziehen - to approach (ie, approach of a storm) (as used here)</w:t>
      </w:r>
    </w:p>
    <w:p w:rsidR="00820B34" w:rsidRPr="00111137" w:rsidRDefault="006D38A4"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820B34" w:rsidRPr="00111137">
        <w:rPr>
          <w:rFonts w:ascii="Arial" w:hAnsi="Arial" w:cs="Arial"/>
          <w:noProof/>
          <w:sz w:val="24"/>
          <w:szCs w:val="24"/>
          <w:lang w:val="de-DE"/>
        </w:rPr>
        <w:t>anzeigen - to indicate, announce</w:t>
      </w:r>
    </w:p>
    <w:p w:rsidR="00820B34" w:rsidRPr="00111137" w:rsidRDefault="006D38A4"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820B34" w:rsidRPr="00111137">
        <w:rPr>
          <w:rFonts w:ascii="Arial" w:hAnsi="Arial" w:cs="Arial"/>
          <w:noProof/>
          <w:sz w:val="24"/>
          <w:szCs w:val="24"/>
          <w:lang w:val="de-DE"/>
        </w:rPr>
        <w:t>verheerend - devastating, disastrous</w:t>
      </w:r>
    </w:p>
    <w:p w:rsidR="00820B34" w:rsidRPr="00111137" w:rsidRDefault="00820B3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t>die Kulisse - backdrop, scenery</w:t>
      </w:r>
    </w:p>
    <w:p w:rsidR="00820B34" w:rsidRPr="00111137" w:rsidRDefault="00820B34" w:rsidP="00404034">
      <w:pPr>
        <w:tabs>
          <w:tab w:val="left" w:pos="2564"/>
        </w:tabs>
        <w:spacing w:after="60" w:line="240" w:lineRule="auto"/>
        <w:ind w:left="360" w:hanging="360"/>
        <w:rPr>
          <w:rFonts w:ascii="Arial" w:hAnsi="Arial" w:cs="Arial"/>
          <w:noProof/>
          <w:sz w:val="24"/>
          <w:szCs w:val="24"/>
          <w:lang w:val="de-DE"/>
        </w:rPr>
      </w:pPr>
      <w:r w:rsidRPr="00111137">
        <w:rPr>
          <w:rFonts w:ascii="Arial" w:hAnsi="Arial" w:cs="Arial"/>
          <w:noProof/>
          <w:sz w:val="24"/>
          <w:szCs w:val="24"/>
          <w:lang w:val="de-DE"/>
        </w:rPr>
        <w:lastRenderedPageBreak/>
        <w:t>die Stätte - place, site</w:t>
      </w:r>
    </w:p>
    <w:p w:rsidR="00524C8B" w:rsidRPr="00111137" w:rsidRDefault="006D38A4"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524C8B" w:rsidRPr="00111137">
        <w:rPr>
          <w:rFonts w:ascii="Arial" w:hAnsi="Arial" w:cs="Arial"/>
          <w:noProof/>
          <w:sz w:val="24"/>
          <w:szCs w:val="24"/>
          <w:lang w:val="de-DE"/>
        </w:rPr>
        <w:t>ertrinken - to drown</w:t>
      </w:r>
    </w:p>
    <w:p w:rsidR="00524C8B" w:rsidRPr="00111137" w:rsidRDefault="006D38A4"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524C8B" w:rsidRPr="00111137">
        <w:rPr>
          <w:rFonts w:ascii="Arial" w:hAnsi="Arial" w:cs="Arial"/>
          <w:noProof/>
          <w:sz w:val="24"/>
          <w:szCs w:val="24"/>
          <w:lang w:val="de-DE"/>
        </w:rPr>
        <w:t>der Mythos - myth</w:t>
      </w:r>
    </w:p>
    <w:p w:rsidR="00524C8B" w:rsidRPr="00111137" w:rsidRDefault="006D38A4" w:rsidP="00404034">
      <w:pPr>
        <w:tabs>
          <w:tab w:val="left" w:pos="2564"/>
        </w:tabs>
        <w:spacing w:after="60" w:line="240" w:lineRule="auto"/>
        <w:ind w:left="360" w:hanging="360"/>
        <w:rPr>
          <w:rFonts w:ascii="Arial" w:hAnsi="Arial" w:cs="Arial"/>
          <w:noProof/>
          <w:sz w:val="24"/>
          <w:szCs w:val="24"/>
          <w:lang w:val="de-DE"/>
        </w:rPr>
      </w:pPr>
      <w:r>
        <w:rPr>
          <w:rFonts w:ascii="Arial" w:hAnsi="Arial" w:cs="Arial"/>
          <w:noProof/>
          <w:sz w:val="24"/>
          <w:szCs w:val="24"/>
          <w:lang w:val="de-DE"/>
        </w:rPr>
        <w:t>*</w:t>
      </w:r>
      <w:r w:rsidR="00524C8B" w:rsidRPr="00111137">
        <w:rPr>
          <w:rFonts w:ascii="Arial" w:hAnsi="Arial" w:cs="Arial"/>
          <w:noProof/>
          <w:sz w:val="24"/>
          <w:szCs w:val="24"/>
          <w:lang w:val="de-DE"/>
        </w:rPr>
        <w:t>nüchtern - sober, austere</w:t>
      </w:r>
    </w:p>
    <w:sectPr w:rsidR="00524C8B" w:rsidRPr="00111137" w:rsidSect="009B5040">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A24" w:rsidRDefault="00E07A24" w:rsidP="00533857">
      <w:pPr>
        <w:spacing w:after="0" w:line="240" w:lineRule="auto"/>
      </w:pPr>
      <w:r>
        <w:separator/>
      </w:r>
    </w:p>
  </w:endnote>
  <w:endnote w:type="continuationSeparator" w:id="0">
    <w:p w:rsidR="00E07A24" w:rsidRDefault="00E07A24" w:rsidP="005338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83172"/>
      <w:docPartObj>
        <w:docPartGallery w:val="Page Numbers (Bottom of Page)"/>
        <w:docPartUnique/>
      </w:docPartObj>
    </w:sdtPr>
    <w:sdtContent>
      <w:p w:rsidR="00533857" w:rsidRDefault="00CD6FF5">
        <w:pPr>
          <w:pStyle w:val="Footer"/>
          <w:jc w:val="center"/>
        </w:pPr>
        <w:fldSimple w:instr=" PAGE   \* MERGEFORMAT ">
          <w:r w:rsidR="00BB7042">
            <w:rPr>
              <w:noProof/>
            </w:rPr>
            <w:t>1</w:t>
          </w:r>
        </w:fldSimple>
      </w:p>
    </w:sdtContent>
  </w:sdt>
  <w:p w:rsidR="00533857" w:rsidRDefault="00533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A24" w:rsidRDefault="00E07A24" w:rsidP="00533857">
      <w:pPr>
        <w:spacing w:after="0" w:line="240" w:lineRule="auto"/>
      </w:pPr>
      <w:r>
        <w:separator/>
      </w:r>
    </w:p>
  </w:footnote>
  <w:footnote w:type="continuationSeparator" w:id="0">
    <w:p w:rsidR="00E07A24" w:rsidRDefault="00E07A24" w:rsidP="005338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43190B"/>
    <w:rsid w:val="00003659"/>
    <w:rsid w:val="0000741B"/>
    <w:rsid w:val="0001203D"/>
    <w:rsid w:val="000153E4"/>
    <w:rsid w:val="00016539"/>
    <w:rsid w:val="00044C78"/>
    <w:rsid w:val="00046388"/>
    <w:rsid w:val="000472C5"/>
    <w:rsid w:val="00061902"/>
    <w:rsid w:val="00062733"/>
    <w:rsid w:val="000659AC"/>
    <w:rsid w:val="000760B7"/>
    <w:rsid w:val="000813F8"/>
    <w:rsid w:val="00084EEF"/>
    <w:rsid w:val="00085CFD"/>
    <w:rsid w:val="00093078"/>
    <w:rsid w:val="000A02A7"/>
    <w:rsid w:val="000A3748"/>
    <w:rsid w:val="000B1828"/>
    <w:rsid w:val="000B3ED6"/>
    <w:rsid w:val="000C1B15"/>
    <w:rsid w:val="000C2BDB"/>
    <w:rsid w:val="000C5743"/>
    <w:rsid w:val="000E5C2D"/>
    <w:rsid w:val="000F29EA"/>
    <w:rsid w:val="00111137"/>
    <w:rsid w:val="001164C1"/>
    <w:rsid w:val="00117D32"/>
    <w:rsid w:val="0014013F"/>
    <w:rsid w:val="00141FD3"/>
    <w:rsid w:val="00142359"/>
    <w:rsid w:val="001544F5"/>
    <w:rsid w:val="0016338F"/>
    <w:rsid w:val="00164B01"/>
    <w:rsid w:val="00165295"/>
    <w:rsid w:val="00182CC4"/>
    <w:rsid w:val="001840F9"/>
    <w:rsid w:val="001847DA"/>
    <w:rsid w:val="00185BDE"/>
    <w:rsid w:val="00190452"/>
    <w:rsid w:val="001A2E97"/>
    <w:rsid w:val="001B051E"/>
    <w:rsid w:val="001C00D5"/>
    <w:rsid w:val="001F61BE"/>
    <w:rsid w:val="00205AA1"/>
    <w:rsid w:val="002065AF"/>
    <w:rsid w:val="0022030D"/>
    <w:rsid w:val="002277C4"/>
    <w:rsid w:val="002407D0"/>
    <w:rsid w:val="00242515"/>
    <w:rsid w:val="00250A9E"/>
    <w:rsid w:val="002512A2"/>
    <w:rsid w:val="00256CE4"/>
    <w:rsid w:val="00265B9D"/>
    <w:rsid w:val="00265DB2"/>
    <w:rsid w:val="00267EBE"/>
    <w:rsid w:val="0027229B"/>
    <w:rsid w:val="002773F9"/>
    <w:rsid w:val="00286DA9"/>
    <w:rsid w:val="00287551"/>
    <w:rsid w:val="00295D53"/>
    <w:rsid w:val="002B24B8"/>
    <w:rsid w:val="002C2D24"/>
    <w:rsid w:val="003017E5"/>
    <w:rsid w:val="00314DBB"/>
    <w:rsid w:val="00330D4D"/>
    <w:rsid w:val="00331E58"/>
    <w:rsid w:val="003652E0"/>
    <w:rsid w:val="00366335"/>
    <w:rsid w:val="00370C55"/>
    <w:rsid w:val="0037349B"/>
    <w:rsid w:val="00384832"/>
    <w:rsid w:val="003A0146"/>
    <w:rsid w:val="003A0B45"/>
    <w:rsid w:val="003A1AEA"/>
    <w:rsid w:val="003A3FEA"/>
    <w:rsid w:val="003A6D47"/>
    <w:rsid w:val="003C3930"/>
    <w:rsid w:val="003C509D"/>
    <w:rsid w:val="003D230B"/>
    <w:rsid w:val="003D62A7"/>
    <w:rsid w:val="003E3024"/>
    <w:rsid w:val="003E6D9D"/>
    <w:rsid w:val="00404034"/>
    <w:rsid w:val="00405CFF"/>
    <w:rsid w:val="00414EDA"/>
    <w:rsid w:val="004233F0"/>
    <w:rsid w:val="00426E8C"/>
    <w:rsid w:val="0043190B"/>
    <w:rsid w:val="00465858"/>
    <w:rsid w:val="00474343"/>
    <w:rsid w:val="004807B9"/>
    <w:rsid w:val="00482DC3"/>
    <w:rsid w:val="00484BF7"/>
    <w:rsid w:val="00485A89"/>
    <w:rsid w:val="00491B42"/>
    <w:rsid w:val="0049750D"/>
    <w:rsid w:val="004A2183"/>
    <w:rsid w:val="004A249C"/>
    <w:rsid w:val="004A2C2C"/>
    <w:rsid w:val="004B52FB"/>
    <w:rsid w:val="004C100F"/>
    <w:rsid w:val="004C28AE"/>
    <w:rsid w:val="004D56CC"/>
    <w:rsid w:val="004D7BD0"/>
    <w:rsid w:val="004F2EDE"/>
    <w:rsid w:val="004F7C08"/>
    <w:rsid w:val="005118DC"/>
    <w:rsid w:val="005208F9"/>
    <w:rsid w:val="00524C8B"/>
    <w:rsid w:val="005277C0"/>
    <w:rsid w:val="00533857"/>
    <w:rsid w:val="00535EBE"/>
    <w:rsid w:val="00540588"/>
    <w:rsid w:val="00546FFD"/>
    <w:rsid w:val="00550438"/>
    <w:rsid w:val="005718E9"/>
    <w:rsid w:val="0057458A"/>
    <w:rsid w:val="00581882"/>
    <w:rsid w:val="00583668"/>
    <w:rsid w:val="00587221"/>
    <w:rsid w:val="005B015C"/>
    <w:rsid w:val="005B40D8"/>
    <w:rsid w:val="005C6D9E"/>
    <w:rsid w:val="005D02EE"/>
    <w:rsid w:val="005F7AB9"/>
    <w:rsid w:val="006176AF"/>
    <w:rsid w:val="00621F7F"/>
    <w:rsid w:val="00623DFF"/>
    <w:rsid w:val="006347AA"/>
    <w:rsid w:val="00636019"/>
    <w:rsid w:val="0063700A"/>
    <w:rsid w:val="00641585"/>
    <w:rsid w:val="00641F03"/>
    <w:rsid w:val="00643943"/>
    <w:rsid w:val="006468E1"/>
    <w:rsid w:val="0066610B"/>
    <w:rsid w:val="00667D89"/>
    <w:rsid w:val="006779BE"/>
    <w:rsid w:val="00677EFF"/>
    <w:rsid w:val="00680FCA"/>
    <w:rsid w:val="006A6522"/>
    <w:rsid w:val="006B1EBB"/>
    <w:rsid w:val="006B35AE"/>
    <w:rsid w:val="006C02A4"/>
    <w:rsid w:val="006C14C4"/>
    <w:rsid w:val="006C1D3B"/>
    <w:rsid w:val="006C3948"/>
    <w:rsid w:val="006D38A4"/>
    <w:rsid w:val="006D40C2"/>
    <w:rsid w:val="006E1D72"/>
    <w:rsid w:val="006E47F4"/>
    <w:rsid w:val="006E5096"/>
    <w:rsid w:val="006F505E"/>
    <w:rsid w:val="00700C25"/>
    <w:rsid w:val="00710B1C"/>
    <w:rsid w:val="00711021"/>
    <w:rsid w:val="00722654"/>
    <w:rsid w:val="007253C8"/>
    <w:rsid w:val="007270E3"/>
    <w:rsid w:val="00745F0D"/>
    <w:rsid w:val="0075448C"/>
    <w:rsid w:val="0075678E"/>
    <w:rsid w:val="0075779E"/>
    <w:rsid w:val="0076631E"/>
    <w:rsid w:val="00772A36"/>
    <w:rsid w:val="007769A8"/>
    <w:rsid w:val="00780913"/>
    <w:rsid w:val="0078133C"/>
    <w:rsid w:val="00794D27"/>
    <w:rsid w:val="007950A0"/>
    <w:rsid w:val="00795957"/>
    <w:rsid w:val="007A1619"/>
    <w:rsid w:val="007A5197"/>
    <w:rsid w:val="007D2F3F"/>
    <w:rsid w:val="007E36B5"/>
    <w:rsid w:val="007E6329"/>
    <w:rsid w:val="007F0D45"/>
    <w:rsid w:val="008100F0"/>
    <w:rsid w:val="00815511"/>
    <w:rsid w:val="00820B34"/>
    <w:rsid w:val="008210D9"/>
    <w:rsid w:val="00825745"/>
    <w:rsid w:val="00831964"/>
    <w:rsid w:val="008320CE"/>
    <w:rsid w:val="00835070"/>
    <w:rsid w:val="00835BD0"/>
    <w:rsid w:val="00836BF4"/>
    <w:rsid w:val="008430CB"/>
    <w:rsid w:val="00843640"/>
    <w:rsid w:val="00846731"/>
    <w:rsid w:val="0085045A"/>
    <w:rsid w:val="00891281"/>
    <w:rsid w:val="0089359D"/>
    <w:rsid w:val="008970CE"/>
    <w:rsid w:val="008B0069"/>
    <w:rsid w:val="008B2744"/>
    <w:rsid w:val="008C344C"/>
    <w:rsid w:val="008C3473"/>
    <w:rsid w:val="008D1EC9"/>
    <w:rsid w:val="008D48DC"/>
    <w:rsid w:val="008E4344"/>
    <w:rsid w:val="008E59AB"/>
    <w:rsid w:val="008E7293"/>
    <w:rsid w:val="008F216E"/>
    <w:rsid w:val="008F36E9"/>
    <w:rsid w:val="008F3BCD"/>
    <w:rsid w:val="008F6733"/>
    <w:rsid w:val="0090529C"/>
    <w:rsid w:val="009127DC"/>
    <w:rsid w:val="0091563F"/>
    <w:rsid w:val="0092001A"/>
    <w:rsid w:val="0092045A"/>
    <w:rsid w:val="00923ED4"/>
    <w:rsid w:val="00925B50"/>
    <w:rsid w:val="009307D1"/>
    <w:rsid w:val="009406D4"/>
    <w:rsid w:val="00940DBA"/>
    <w:rsid w:val="00941E3D"/>
    <w:rsid w:val="00950C65"/>
    <w:rsid w:val="00954B2D"/>
    <w:rsid w:val="00960363"/>
    <w:rsid w:val="00964C14"/>
    <w:rsid w:val="00971646"/>
    <w:rsid w:val="0098602F"/>
    <w:rsid w:val="0098762B"/>
    <w:rsid w:val="00990863"/>
    <w:rsid w:val="009A3078"/>
    <w:rsid w:val="009A54E6"/>
    <w:rsid w:val="009A6AED"/>
    <w:rsid w:val="009B1B63"/>
    <w:rsid w:val="009B42E4"/>
    <w:rsid w:val="009B5040"/>
    <w:rsid w:val="009C1E9D"/>
    <w:rsid w:val="009D05A4"/>
    <w:rsid w:val="009D485A"/>
    <w:rsid w:val="009F0930"/>
    <w:rsid w:val="009F3690"/>
    <w:rsid w:val="009F76F3"/>
    <w:rsid w:val="00A1332D"/>
    <w:rsid w:val="00A16707"/>
    <w:rsid w:val="00A17C04"/>
    <w:rsid w:val="00A2108E"/>
    <w:rsid w:val="00A253EE"/>
    <w:rsid w:val="00A27EED"/>
    <w:rsid w:val="00A3131F"/>
    <w:rsid w:val="00A313AC"/>
    <w:rsid w:val="00A35B4C"/>
    <w:rsid w:val="00A41D1E"/>
    <w:rsid w:val="00A444E6"/>
    <w:rsid w:val="00A5516D"/>
    <w:rsid w:val="00A57B4D"/>
    <w:rsid w:val="00A80A9C"/>
    <w:rsid w:val="00A877C7"/>
    <w:rsid w:val="00A87EC7"/>
    <w:rsid w:val="00A91D93"/>
    <w:rsid w:val="00A93864"/>
    <w:rsid w:val="00A96C1B"/>
    <w:rsid w:val="00AA56C6"/>
    <w:rsid w:val="00AB3600"/>
    <w:rsid w:val="00AB72BA"/>
    <w:rsid w:val="00AC0DCF"/>
    <w:rsid w:val="00AC58EB"/>
    <w:rsid w:val="00AC5C66"/>
    <w:rsid w:val="00AD25D2"/>
    <w:rsid w:val="00AD331C"/>
    <w:rsid w:val="00AE3842"/>
    <w:rsid w:val="00B06200"/>
    <w:rsid w:val="00B12A87"/>
    <w:rsid w:val="00B131C0"/>
    <w:rsid w:val="00B1481E"/>
    <w:rsid w:val="00B16B7B"/>
    <w:rsid w:val="00B17169"/>
    <w:rsid w:val="00B17387"/>
    <w:rsid w:val="00B26FA2"/>
    <w:rsid w:val="00B5403D"/>
    <w:rsid w:val="00B557F1"/>
    <w:rsid w:val="00B57C45"/>
    <w:rsid w:val="00B6052B"/>
    <w:rsid w:val="00B62AB6"/>
    <w:rsid w:val="00B63AD1"/>
    <w:rsid w:val="00B77E14"/>
    <w:rsid w:val="00B864A9"/>
    <w:rsid w:val="00BA097C"/>
    <w:rsid w:val="00BA2F06"/>
    <w:rsid w:val="00BB7042"/>
    <w:rsid w:val="00BD6821"/>
    <w:rsid w:val="00BF2790"/>
    <w:rsid w:val="00C05198"/>
    <w:rsid w:val="00C07BA7"/>
    <w:rsid w:val="00C1201C"/>
    <w:rsid w:val="00C17932"/>
    <w:rsid w:val="00C258C4"/>
    <w:rsid w:val="00C413C8"/>
    <w:rsid w:val="00C43A2E"/>
    <w:rsid w:val="00C45723"/>
    <w:rsid w:val="00C65573"/>
    <w:rsid w:val="00C7286B"/>
    <w:rsid w:val="00C762C0"/>
    <w:rsid w:val="00C91211"/>
    <w:rsid w:val="00C95B0C"/>
    <w:rsid w:val="00C961F6"/>
    <w:rsid w:val="00CA1C21"/>
    <w:rsid w:val="00CA4B54"/>
    <w:rsid w:val="00CB69D9"/>
    <w:rsid w:val="00CD4E79"/>
    <w:rsid w:val="00CD6FF5"/>
    <w:rsid w:val="00CE0945"/>
    <w:rsid w:val="00CE6000"/>
    <w:rsid w:val="00CF0688"/>
    <w:rsid w:val="00CF24B7"/>
    <w:rsid w:val="00CF36D6"/>
    <w:rsid w:val="00D026A7"/>
    <w:rsid w:val="00D1230B"/>
    <w:rsid w:val="00D1580B"/>
    <w:rsid w:val="00D16F62"/>
    <w:rsid w:val="00D31848"/>
    <w:rsid w:val="00D35682"/>
    <w:rsid w:val="00D609FE"/>
    <w:rsid w:val="00D74154"/>
    <w:rsid w:val="00DB1EF1"/>
    <w:rsid w:val="00DC0ACC"/>
    <w:rsid w:val="00DC2402"/>
    <w:rsid w:val="00DD1135"/>
    <w:rsid w:val="00DD2248"/>
    <w:rsid w:val="00DD6E3F"/>
    <w:rsid w:val="00DE6C10"/>
    <w:rsid w:val="00DF51FE"/>
    <w:rsid w:val="00DF6920"/>
    <w:rsid w:val="00E00659"/>
    <w:rsid w:val="00E02015"/>
    <w:rsid w:val="00E07A24"/>
    <w:rsid w:val="00E16F27"/>
    <w:rsid w:val="00E21C8F"/>
    <w:rsid w:val="00E23354"/>
    <w:rsid w:val="00E24CB3"/>
    <w:rsid w:val="00E24E12"/>
    <w:rsid w:val="00E27DBC"/>
    <w:rsid w:val="00E46788"/>
    <w:rsid w:val="00E472CE"/>
    <w:rsid w:val="00E52242"/>
    <w:rsid w:val="00E719D6"/>
    <w:rsid w:val="00E73069"/>
    <w:rsid w:val="00E73309"/>
    <w:rsid w:val="00E75BB3"/>
    <w:rsid w:val="00E80413"/>
    <w:rsid w:val="00E8243B"/>
    <w:rsid w:val="00E85F08"/>
    <w:rsid w:val="00E86926"/>
    <w:rsid w:val="00E86FCD"/>
    <w:rsid w:val="00E876AC"/>
    <w:rsid w:val="00E92D7C"/>
    <w:rsid w:val="00E94C12"/>
    <w:rsid w:val="00EA581F"/>
    <w:rsid w:val="00EA7A65"/>
    <w:rsid w:val="00EB4B17"/>
    <w:rsid w:val="00EC292F"/>
    <w:rsid w:val="00EC5837"/>
    <w:rsid w:val="00EC5D5A"/>
    <w:rsid w:val="00ED2FC2"/>
    <w:rsid w:val="00ED3B0A"/>
    <w:rsid w:val="00EE302E"/>
    <w:rsid w:val="00EE32DA"/>
    <w:rsid w:val="00EE797B"/>
    <w:rsid w:val="00EF723E"/>
    <w:rsid w:val="00F0393D"/>
    <w:rsid w:val="00F05A11"/>
    <w:rsid w:val="00F06A86"/>
    <w:rsid w:val="00F10483"/>
    <w:rsid w:val="00F14523"/>
    <w:rsid w:val="00F20A86"/>
    <w:rsid w:val="00F21436"/>
    <w:rsid w:val="00F309A4"/>
    <w:rsid w:val="00F35167"/>
    <w:rsid w:val="00F52531"/>
    <w:rsid w:val="00F54635"/>
    <w:rsid w:val="00F665B6"/>
    <w:rsid w:val="00F7041B"/>
    <w:rsid w:val="00F927BC"/>
    <w:rsid w:val="00F9426E"/>
    <w:rsid w:val="00F94D40"/>
    <w:rsid w:val="00FA27F7"/>
    <w:rsid w:val="00FB673F"/>
    <w:rsid w:val="00FC4A90"/>
    <w:rsid w:val="00FD3A09"/>
    <w:rsid w:val="00FD4D8B"/>
    <w:rsid w:val="00FF073E"/>
    <w:rsid w:val="00FF6D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lressrc">
    <w:name w:val="collressrc"/>
    <w:basedOn w:val="DefaultParagraphFont"/>
    <w:rsid w:val="006C14C4"/>
  </w:style>
  <w:style w:type="character" w:styleId="Hyperlink">
    <w:name w:val="Hyperlink"/>
    <w:basedOn w:val="DefaultParagraphFont"/>
    <w:uiPriority w:val="99"/>
    <w:unhideWhenUsed/>
    <w:rsid w:val="00954B2D"/>
    <w:rPr>
      <w:color w:val="0000FF" w:themeColor="hyperlink"/>
      <w:u w:val="single"/>
    </w:rPr>
  </w:style>
  <w:style w:type="paragraph" w:styleId="Header">
    <w:name w:val="header"/>
    <w:basedOn w:val="Normal"/>
    <w:link w:val="HeaderChar"/>
    <w:uiPriority w:val="99"/>
    <w:semiHidden/>
    <w:unhideWhenUsed/>
    <w:rsid w:val="005338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3857"/>
  </w:style>
  <w:style w:type="paragraph" w:styleId="Footer">
    <w:name w:val="footer"/>
    <w:basedOn w:val="Normal"/>
    <w:link w:val="FooterChar"/>
    <w:uiPriority w:val="99"/>
    <w:unhideWhenUsed/>
    <w:rsid w:val="00533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57"/>
  </w:style>
</w:styles>
</file>

<file path=word/webSettings.xml><?xml version="1.0" encoding="utf-8"?>
<w:webSettings xmlns:r="http://schemas.openxmlformats.org/officeDocument/2006/relationships" xmlns:w="http://schemas.openxmlformats.org/wordprocessingml/2006/main">
  <w:divs>
    <w:div w:id="768432269">
      <w:bodyDiv w:val="1"/>
      <w:marLeft w:val="0"/>
      <w:marRight w:val="0"/>
      <w:marTop w:val="0"/>
      <w:marBottom w:val="0"/>
      <w:divBdr>
        <w:top w:val="none" w:sz="0" w:space="0" w:color="auto"/>
        <w:left w:val="none" w:sz="0" w:space="0" w:color="auto"/>
        <w:bottom w:val="none" w:sz="0" w:space="0" w:color="auto"/>
        <w:right w:val="none" w:sz="0" w:space="0" w:color="auto"/>
      </w:divBdr>
    </w:div>
    <w:div w:id="1074275543">
      <w:bodyDiv w:val="1"/>
      <w:marLeft w:val="0"/>
      <w:marRight w:val="0"/>
      <w:marTop w:val="0"/>
      <w:marBottom w:val="0"/>
      <w:divBdr>
        <w:top w:val="none" w:sz="0" w:space="0" w:color="auto"/>
        <w:left w:val="none" w:sz="0" w:space="0" w:color="auto"/>
        <w:bottom w:val="none" w:sz="0" w:space="0" w:color="auto"/>
        <w:right w:val="none" w:sz="0" w:space="0" w:color="auto"/>
      </w:divBdr>
      <w:divsChild>
        <w:div w:id="1107121827">
          <w:marLeft w:val="0"/>
          <w:marRight w:val="0"/>
          <w:marTop w:val="0"/>
          <w:marBottom w:val="0"/>
          <w:divBdr>
            <w:top w:val="none" w:sz="0" w:space="0" w:color="auto"/>
            <w:left w:val="none" w:sz="0" w:space="0" w:color="auto"/>
            <w:bottom w:val="none" w:sz="0" w:space="0" w:color="auto"/>
            <w:right w:val="none" w:sz="0" w:space="0" w:color="auto"/>
          </w:divBdr>
        </w:div>
      </w:divsChild>
    </w:div>
    <w:div w:id="1478302793">
      <w:bodyDiv w:val="1"/>
      <w:marLeft w:val="0"/>
      <w:marRight w:val="0"/>
      <w:marTop w:val="0"/>
      <w:marBottom w:val="0"/>
      <w:divBdr>
        <w:top w:val="none" w:sz="0" w:space="0" w:color="auto"/>
        <w:left w:val="none" w:sz="0" w:space="0" w:color="auto"/>
        <w:bottom w:val="none" w:sz="0" w:space="0" w:color="auto"/>
        <w:right w:val="none" w:sz="0" w:space="0" w:color="auto"/>
      </w:divBdr>
      <w:divsChild>
        <w:div w:id="582375299">
          <w:marLeft w:val="0"/>
          <w:marRight w:val="0"/>
          <w:marTop w:val="0"/>
          <w:marBottom w:val="0"/>
          <w:divBdr>
            <w:top w:val="none" w:sz="0" w:space="0" w:color="auto"/>
            <w:left w:val="none" w:sz="0" w:space="0" w:color="auto"/>
            <w:bottom w:val="none" w:sz="0" w:space="0" w:color="auto"/>
            <w:right w:val="none" w:sz="0" w:space="0" w:color="auto"/>
          </w:divBdr>
        </w:div>
      </w:divsChild>
    </w:div>
    <w:div w:id="1623539966">
      <w:bodyDiv w:val="1"/>
      <w:marLeft w:val="0"/>
      <w:marRight w:val="0"/>
      <w:marTop w:val="0"/>
      <w:marBottom w:val="0"/>
      <w:divBdr>
        <w:top w:val="none" w:sz="0" w:space="0" w:color="auto"/>
        <w:left w:val="none" w:sz="0" w:space="0" w:color="auto"/>
        <w:bottom w:val="none" w:sz="0" w:space="0" w:color="auto"/>
        <w:right w:val="none" w:sz="0" w:space="0" w:color="auto"/>
      </w:divBdr>
    </w:div>
    <w:div w:id="20898879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420">
          <w:marLeft w:val="0"/>
          <w:marRight w:val="0"/>
          <w:marTop w:val="0"/>
          <w:marBottom w:val="0"/>
          <w:divBdr>
            <w:top w:val="none" w:sz="0" w:space="0" w:color="auto"/>
            <w:left w:val="none" w:sz="0" w:space="0" w:color="auto"/>
            <w:bottom w:val="none" w:sz="0" w:space="0" w:color="auto"/>
            <w:right w:val="none" w:sz="0" w:space="0" w:color="auto"/>
          </w:divBdr>
          <w:divsChild>
            <w:div w:id="8697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11533</TotalTime>
  <Pages>7</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42</cp:revision>
  <cp:lastPrinted>2018-10-16T15:24:00Z</cp:lastPrinted>
  <dcterms:created xsi:type="dcterms:W3CDTF">2018-07-10T02:29:00Z</dcterms:created>
  <dcterms:modified xsi:type="dcterms:W3CDTF">2018-10-16T19:54:00Z</dcterms:modified>
</cp:coreProperties>
</file>